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EA2E7" w14:textId="77777777" w:rsidR="004E3C2B" w:rsidRPr="00500434" w:rsidRDefault="004E3C2B" w:rsidP="004E3C2B">
      <w:pPr>
        <w:spacing w:after="0" w:line="240" w:lineRule="auto"/>
        <w:rPr>
          <w:b/>
          <w:sz w:val="72"/>
          <w:szCs w:val="72"/>
          <w:lang w:val="lv-LV"/>
        </w:rPr>
      </w:pPr>
      <w:r w:rsidRPr="00500434">
        <w:rPr>
          <w:b/>
          <w:sz w:val="72"/>
          <w:szCs w:val="72"/>
          <w:lang w:val="lv-LV"/>
        </w:rPr>
        <w:t xml:space="preserve">Izziņas temata </w:t>
      </w:r>
      <w:r w:rsidRPr="00500434">
        <w:rPr>
          <w:b/>
          <w:color w:val="FF0000"/>
          <w:sz w:val="72"/>
          <w:szCs w:val="72"/>
          <w:lang w:val="lv-LV"/>
        </w:rPr>
        <w:t>“</w:t>
      </w:r>
      <w:r w:rsidR="00ED314E">
        <w:rPr>
          <w:b/>
          <w:color w:val="00B050"/>
          <w:sz w:val="72"/>
          <w:szCs w:val="72"/>
          <w:lang w:val="lv-LV"/>
        </w:rPr>
        <w:t>Ripo, birst un slīd</w:t>
      </w:r>
      <w:r w:rsidRPr="00500434">
        <w:rPr>
          <w:b/>
          <w:color w:val="FF0000"/>
          <w:sz w:val="72"/>
          <w:szCs w:val="72"/>
          <w:lang w:val="lv-LV"/>
        </w:rPr>
        <w:t>”</w:t>
      </w:r>
    </w:p>
    <w:p w14:paraId="5A2C2F24" w14:textId="2CE9A031" w:rsidR="004E3C2B" w:rsidRPr="00500434" w:rsidRDefault="004E3C2B" w:rsidP="004E3C2B">
      <w:pPr>
        <w:spacing w:after="0" w:line="240" w:lineRule="auto"/>
        <w:rPr>
          <w:lang w:val="lv-LV"/>
        </w:rPr>
      </w:pPr>
      <w:r w:rsidRPr="00500434">
        <w:rPr>
          <w:i/>
          <w:sz w:val="24"/>
          <w:szCs w:val="24"/>
          <w:lang w:val="lv-LV"/>
        </w:rPr>
        <w:t>pirmsskolas vecuma bērniem apraksts īstenošanai</w:t>
      </w:r>
      <w:r w:rsidRPr="00500434">
        <w:rPr>
          <w:b/>
          <w:i/>
          <w:sz w:val="24"/>
          <w:szCs w:val="24"/>
          <w:lang w:val="lv-LV"/>
        </w:rPr>
        <w:t xml:space="preserve"> mājas apstākļos</w:t>
      </w:r>
      <w:r w:rsidRPr="00500434">
        <w:rPr>
          <w:sz w:val="24"/>
          <w:szCs w:val="24"/>
          <w:lang w:val="lv-LV"/>
        </w:rPr>
        <w:t xml:space="preserve">                                                                                    </w:t>
      </w:r>
      <w:r w:rsidR="00ED314E">
        <w:rPr>
          <w:b/>
          <w:sz w:val="24"/>
          <w:szCs w:val="24"/>
          <w:highlight w:val="yellow"/>
          <w:u w:val="single"/>
          <w:lang w:val="lv-LV"/>
        </w:rPr>
        <w:t>1</w:t>
      </w:r>
      <w:r w:rsidRPr="00500434">
        <w:rPr>
          <w:b/>
          <w:sz w:val="24"/>
          <w:szCs w:val="24"/>
          <w:highlight w:val="yellow"/>
          <w:u w:val="single"/>
          <w:lang w:val="lv-LV"/>
        </w:rPr>
        <w:t>.</w:t>
      </w:r>
      <w:r w:rsidR="00E34869">
        <w:rPr>
          <w:b/>
          <w:sz w:val="24"/>
          <w:szCs w:val="24"/>
          <w:highlight w:val="yellow"/>
          <w:u w:val="single"/>
          <w:lang w:val="lv-LV"/>
        </w:rPr>
        <w:t xml:space="preserve">-2. </w:t>
      </w:r>
      <w:r w:rsidRPr="00500434">
        <w:rPr>
          <w:sz w:val="24"/>
          <w:szCs w:val="24"/>
          <w:highlight w:val="yellow"/>
          <w:u w:val="single"/>
          <w:lang w:val="lv-LV"/>
        </w:rPr>
        <w:t>nedēļa</w:t>
      </w:r>
      <w:r w:rsidRPr="00500434">
        <w:rPr>
          <w:lang w:val="lv-LV"/>
        </w:rPr>
        <w:t xml:space="preserve">   </w:t>
      </w:r>
      <w:r w:rsidR="00ED314E">
        <w:rPr>
          <w:b/>
          <w:lang w:val="lv-LV"/>
        </w:rPr>
        <w:t>18</w:t>
      </w:r>
      <w:r w:rsidRPr="00500434">
        <w:rPr>
          <w:b/>
          <w:lang w:val="lv-LV"/>
        </w:rPr>
        <w:t>.05</w:t>
      </w:r>
      <w:r w:rsidRPr="00500434">
        <w:rPr>
          <w:lang w:val="lv-LV"/>
        </w:rPr>
        <w:t>.</w:t>
      </w:r>
      <w:r w:rsidR="00CE04DB">
        <w:rPr>
          <w:lang w:val="lv-LV"/>
        </w:rPr>
        <w:t xml:space="preserve"> </w:t>
      </w:r>
      <w:r w:rsidR="00ED314E">
        <w:rPr>
          <w:b/>
          <w:lang w:val="lv-LV"/>
        </w:rPr>
        <w:t>– 31</w:t>
      </w:r>
      <w:r w:rsidR="00CE04DB" w:rsidRPr="00CE04DB">
        <w:rPr>
          <w:b/>
          <w:lang w:val="lv-LV"/>
        </w:rPr>
        <w:t>.05.</w:t>
      </w:r>
      <w:r w:rsidRPr="00500434">
        <w:rPr>
          <w:sz w:val="18"/>
          <w:szCs w:val="18"/>
          <w:lang w:val="lv-LV"/>
        </w:rPr>
        <w:t>2020.</w:t>
      </w:r>
      <w:r w:rsidRPr="00500434">
        <w:rPr>
          <w:lang w:val="lv-LV"/>
        </w:rPr>
        <w:t xml:space="preserve">        </w:t>
      </w:r>
    </w:p>
    <w:p w14:paraId="6C194CE5" w14:textId="77777777" w:rsidR="004E3C2B" w:rsidRPr="00500434" w:rsidRDefault="004E3C2B" w:rsidP="004E3C2B">
      <w:pPr>
        <w:spacing w:after="0" w:line="240" w:lineRule="auto"/>
        <w:rPr>
          <w:lang w:val="lv-LV"/>
        </w:rPr>
      </w:pPr>
      <w:r w:rsidRPr="00500434">
        <w:rPr>
          <w:lang w:val="lv-LV"/>
        </w:rPr>
        <w:t xml:space="preserve">                                         </w:t>
      </w:r>
    </w:p>
    <w:p w14:paraId="7E03C8B8" w14:textId="66B31B8A" w:rsidR="00096F31" w:rsidRPr="002E12DE" w:rsidRDefault="002E12DE" w:rsidP="002E12DE">
      <w:pPr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Pastaigas laikā vērojiet dabu, puķes, kokus, kukainīšus, meklējiet apkārtnē pamatkrāsas (dzeltens, sarkans, zils) un zaļu krāsu. </w:t>
      </w:r>
    </w:p>
    <w:p w14:paraId="72382D08" w14:textId="77777777" w:rsidR="00096F31" w:rsidRDefault="00096F31" w:rsidP="00096F31">
      <w:pPr>
        <w:pStyle w:val="a5"/>
        <w:ind w:left="0" w:firstLine="720"/>
      </w:pPr>
    </w:p>
    <w:p w14:paraId="70248536" w14:textId="77777777" w:rsidR="00ED314E" w:rsidRDefault="004E3C2B" w:rsidP="00CE04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lv-LV"/>
        </w:rPr>
      </w:pPr>
      <w:r w:rsidRPr="00500434">
        <w:rPr>
          <w:b/>
          <w:sz w:val="28"/>
          <w:szCs w:val="28"/>
          <w:lang w:val="lv-LV"/>
        </w:rPr>
        <w:t>Ziņa bērnam</w:t>
      </w:r>
      <w:r w:rsidRPr="00500434">
        <w:rPr>
          <w:lang w:val="lv-LV"/>
        </w:rPr>
        <w:t xml:space="preserve"> </w:t>
      </w:r>
      <w:r w:rsidRPr="00500434">
        <w:rPr>
          <w:i/>
          <w:lang w:val="lv-LV"/>
        </w:rPr>
        <w:t xml:space="preserve">(ko bērns </w:t>
      </w:r>
      <w:r w:rsidRPr="00500434">
        <w:rPr>
          <w:b/>
          <w:i/>
          <w:lang w:val="lv-LV"/>
        </w:rPr>
        <w:t>sa</w:t>
      </w:r>
      <w:r w:rsidRPr="00500434">
        <w:rPr>
          <w:i/>
          <w:lang w:val="lv-LV"/>
        </w:rPr>
        <w:t>pratīs)</w:t>
      </w:r>
      <w:r w:rsidRPr="00500434">
        <w:rPr>
          <w:lang w:val="lv-LV"/>
        </w:rPr>
        <w:t xml:space="preserve">:  </w:t>
      </w:r>
      <w:r w:rsidR="00ED314E" w:rsidRPr="00ED314E">
        <w:rPr>
          <w:rFonts w:ascii="Times New Roman" w:eastAsia="Times New Roman" w:hAnsi="Times New Roman" w:cs="Times New Roman"/>
          <w:sz w:val="28"/>
          <w:szCs w:val="28"/>
          <w:lang w:val="lv-LV"/>
        </w:rPr>
        <w:t>Caurules, renes, trauki, slīpas virsmas palīdz pārvietot gan sīkas, gan lielas lietas.</w:t>
      </w:r>
    </w:p>
    <w:p w14:paraId="44176BD1" w14:textId="77777777" w:rsidR="00CE04DB" w:rsidRPr="00ED314E" w:rsidRDefault="004E3C2B" w:rsidP="00ED314E">
      <w:pPr>
        <w:spacing w:line="240" w:lineRule="auto"/>
        <w:rPr>
          <w:sz w:val="28"/>
          <w:szCs w:val="28"/>
          <w:lang w:val="lv-LV"/>
        </w:rPr>
      </w:pPr>
      <w:r w:rsidRPr="00500434">
        <w:rPr>
          <w:b/>
          <w:sz w:val="28"/>
          <w:szCs w:val="28"/>
          <w:lang w:val="lv-LV"/>
        </w:rPr>
        <w:t>Sasniedzamais rezultāts</w:t>
      </w:r>
      <w:r w:rsidRPr="00500434">
        <w:rPr>
          <w:sz w:val="28"/>
          <w:szCs w:val="28"/>
          <w:lang w:val="lv-LV"/>
        </w:rPr>
        <w:t xml:space="preserve"> </w:t>
      </w:r>
      <w:r w:rsidRPr="00500434">
        <w:rPr>
          <w:i/>
          <w:lang w:val="lv-LV"/>
        </w:rPr>
        <w:t xml:space="preserve">(ko bērns </w:t>
      </w:r>
      <w:r w:rsidRPr="00500434">
        <w:rPr>
          <w:i/>
          <w:u w:val="single"/>
          <w:lang w:val="lv-LV"/>
        </w:rPr>
        <w:t>pratīs</w:t>
      </w:r>
      <w:r w:rsidRPr="00500434">
        <w:rPr>
          <w:i/>
          <w:lang w:val="lv-LV"/>
        </w:rPr>
        <w:t>)</w:t>
      </w:r>
      <w:r w:rsidRPr="00500434">
        <w:rPr>
          <w:sz w:val="28"/>
          <w:szCs w:val="28"/>
          <w:lang w:val="lv-LV"/>
        </w:rPr>
        <w:t xml:space="preserve">: </w:t>
      </w:r>
      <w:r w:rsidR="00ED314E">
        <w:rPr>
          <w:sz w:val="28"/>
          <w:szCs w:val="28"/>
          <w:lang w:val="lv-LV"/>
        </w:rPr>
        <w:t>p</w:t>
      </w:r>
      <w:r w:rsidR="00ED314E" w:rsidRPr="00ED314E">
        <w:rPr>
          <w:rFonts w:ascii="Times New Roman" w:eastAsia="Times New Roman" w:hAnsi="Times New Roman" w:cs="Times New Roman"/>
          <w:bCs/>
          <w:sz w:val="28"/>
          <w:szCs w:val="28"/>
          <w:lang w:val="lv-LV"/>
        </w:rPr>
        <w:t>avada ilgāku laiku darbojoties un eksperimentējot ar dažādu materiālu pārvietošanu.</w:t>
      </w:r>
    </w:p>
    <w:p w14:paraId="51900CDD" w14:textId="4B2B0D1F" w:rsidR="0096652C" w:rsidRPr="00ED6D0B" w:rsidRDefault="004E3C2B" w:rsidP="00ED314E">
      <w:pPr>
        <w:widowControl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</w:pPr>
      <w:r w:rsidRPr="00500434">
        <w:rPr>
          <w:b/>
          <w:sz w:val="28"/>
          <w:szCs w:val="28"/>
          <w:u w:val="single"/>
          <w:lang w:val="lv-LV"/>
        </w:rPr>
        <w:t>Nepieciešamie materiāli:</w:t>
      </w:r>
      <w:r w:rsidRPr="00500434">
        <w:rPr>
          <w:sz w:val="28"/>
          <w:szCs w:val="28"/>
          <w:lang w:val="lv-LV"/>
        </w:rPr>
        <w:t xml:space="preserve"> </w:t>
      </w:r>
      <w:r w:rsidR="00ED314E" w:rsidRPr="00ED314E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dažāda veida slīpas virsma</w:t>
      </w:r>
      <w:r w:rsidR="00ED314E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s, </w:t>
      </w:r>
      <w:r w:rsidR="0040747B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>līdzenas un nelīdzenas virsmas</w:t>
      </w:r>
      <w:r w:rsidR="0040747B" w:rsidRPr="0096652C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 xml:space="preserve">, </w:t>
      </w:r>
      <w:r w:rsidR="007271FB" w:rsidRPr="0096652C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 xml:space="preserve">īsas un garas caurules, </w:t>
      </w:r>
      <w:r w:rsidR="00ED6D0B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ūdens galds</w:t>
      </w:r>
      <w:r w:rsidR="00C20BCA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, apaļie un stūrainie priekšmet</w:t>
      </w:r>
      <w:r w:rsidR="00ED314E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i</w:t>
      </w:r>
      <w:r w:rsidR="00ED6D0B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, </w:t>
      </w:r>
      <w:r w:rsidR="00ED6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  <w:t>caurspīdīgas pudeles un trauki</w:t>
      </w:r>
      <w:r w:rsidR="0040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  <w:t xml:space="preserve"> </w:t>
      </w:r>
      <w:r w:rsidR="0096652C" w:rsidRPr="00966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  <w:t>pārbēršanai, plastmasas karotes</w:t>
      </w:r>
      <w:r w:rsidR="00ED6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  <w:t xml:space="preserve">, piltuves, </w:t>
      </w:r>
      <w:r w:rsidR="0096652C" w:rsidRPr="0096652C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>platas un</w:t>
      </w:r>
      <w:r w:rsidR="00ED6D0B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 xml:space="preserve"> šauras kartona loksnes, dēlīši</w:t>
      </w:r>
      <w:r w:rsidR="0096652C" w:rsidRPr="0096652C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 xml:space="preserve">, </w:t>
      </w:r>
      <w:r w:rsidR="00ED6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  <w:t>trauki</w:t>
      </w:r>
      <w:r w:rsidR="00ED6D0B" w:rsidRPr="00966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  <w:t xml:space="preserve"> ar dažādiem iežiem – akmentiņiem, olīšiem, smiltīm, jūras smiltīm,</w:t>
      </w:r>
      <w:r w:rsidR="00ED6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  <w:t xml:space="preserve"> </w:t>
      </w:r>
      <w:r w:rsidR="0096652C" w:rsidRPr="0096652C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>dažāda izmēr</w:t>
      </w:r>
      <w:r w:rsidR="00ED6D0B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>a un materiāla bumbiņas , zirņi</w:t>
      </w:r>
      <w:r w:rsidR="0096652C" w:rsidRPr="0096652C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>, pupiņas, plastmasas p</w:t>
      </w:r>
      <w:r w:rsidR="00ED6D0B">
        <w:rPr>
          <w:rFonts w:ascii="Times New Roman" w:eastAsia="Times New Roman" w:hAnsi="Times New Roman"/>
          <w:sz w:val="24"/>
          <w:szCs w:val="24"/>
          <w:shd w:val="clear" w:color="auto" w:fill="FFFFFF"/>
          <w:lang w:val="lv-LV"/>
        </w:rPr>
        <w:t>udeļu korķi, mazie kluči utt.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18"/>
        <w:gridCol w:w="6771"/>
        <w:gridCol w:w="2409"/>
        <w:gridCol w:w="1276"/>
        <w:gridCol w:w="142"/>
        <w:gridCol w:w="1559"/>
        <w:gridCol w:w="284"/>
        <w:gridCol w:w="1336"/>
        <w:gridCol w:w="1748"/>
      </w:tblGrid>
      <w:tr w:rsidR="004E3C2B" w:rsidRPr="00500434" w14:paraId="28052DD7" w14:textId="77777777" w:rsidTr="00B1021B">
        <w:trPr>
          <w:gridBefore w:val="1"/>
          <w:wBefore w:w="318" w:type="dxa"/>
        </w:trPr>
        <w:tc>
          <w:tcPr>
            <w:tcW w:w="6771" w:type="dxa"/>
            <w:shd w:val="clear" w:color="auto" w:fill="FFFF00"/>
            <w:vAlign w:val="center"/>
          </w:tcPr>
          <w:p w14:paraId="1E4A4F42" w14:textId="77777777" w:rsidR="004E3C2B" w:rsidRPr="00500434" w:rsidRDefault="004E3C2B" w:rsidP="00F14AFF">
            <w:pPr>
              <w:jc w:val="center"/>
              <w:rPr>
                <w:b/>
                <w:i/>
                <w:sz w:val="28"/>
                <w:szCs w:val="28"/>
                <w:lang w:val="lv-LV"/>
              </w:rPr>
            </w:pPr>
            <w:r w:rsidRPr="00500434">
              <w:rPr>
                <w:b/>
                <w:sz w:val="28"/>
                <w:szCs w:val="28"/>
                <w:lang w:val="lv-LV"/>
              </w:rPr>
              <w:t>Bērna mācību darbības</w:t>
            </w:r>
          </w:p>
        </w:tc>
        <w:tc>
          <w:tcPr>
            <w:tcW w:w="2409" w:type="dxa"/>
            <w:shd w:val="clear" w:color="auto" w:fill="FFFF99"/>
            <w:vAlign w:val="center"/>
          </w:tcPr>
          <w:p w14:paraId="23CF49B4" w14:textId="77777777" w:rsidR="004E3C2B" w:rsidRPr="00500434" w:rsidRDefault="004E3C2B" w:rsidP="00F14AFF">
            <w:pPr>
              <w:jc w:val="center"/>
              <w:rPr>
                <w:b/>
                <w:i/>
                <w:sz w:val="28"/>
                <w:szCs w:val="28"/>
                <w:lang w:val="lv-LV"/>
              </w:rPr>
            </w:pPr>
            <w:r w:rsidRPr="00500434">
              <w:rPr>
                <w:b/>
                <w:sz w:val="28"/>
                <w:szCs w:val="28"/>
                <w:lang w:val="lv-LV"/>
              </w:rPr>
              <w:t>Ko bērns mācās</w:t>
            </w:r>
          </w:p>
        </w:tc>
        <w:tc>
          <w:tcPr>
            <w:tcW w:w="2977" w:type="dxa"/>
            <w:gridSpan w:val="3"/>
            <w:shd w:val="clear" w:color="auto" w:fill="C6D9F1" w:themeFill="text2" w:themeFillTint="33"/>
            <w:vAlign w:val="center"/>
          </w:tcPr>
          <w:p w14:paraId="624B571B" w14:textId="77777777" w:rsidR="004E3C2B" w:rsidRPr="00500434" w:rsidRDefault="004E3C2B" w:rsidP="00F14AFF">
            <w:pPr>
              <w:jc w:val="center"/>
              <w:rPr>
                <w:b/>
                <w:i/>
                <w:sz w:val="28"/>
                <w:szCs w:val="28"/>
                <w:lang w:val="lv-LV"/>
              </w:rPr>
            </w:pPr>
            <w:r w:rsidRPr="00500434">
              <w:rPr>
                <w:b/>
                <w:sz w:val="28"/>
                <w:szCs w:val="28"/>
                <w:lang w:val="lv-LV"/>
              </w:rPr>
              <w:t>Pieaugušo atbalsts</w:t>
            </w:r>
          </w:p>
        </w:tc>
        <w:tc>
          <w:tcPr>
            <w:tcW w:w="3368" w:type="dxa"/>
            <w:gridSpan w:val="3"/>
            <w:shd w:val="clear" w:color="auto" w:fill="FF00FF"/>
          </w:tcPr>
          <w:p w14:paraId="7F59830B" w14:textId="77777777" w:rsidR="004E3C2B" w:rsidRPr="00500434" w:rsidRDefault="004E3C2B" w:rsidP="00F14AFF">
            <w:pPr>
              <w:jc w:val="center"/>
              <w:rPr>
                <w:b/>
                <w:i/>
                <w:color w:val="FFFFFF" w:themeColor="background1"/>
                <w:sz w:val="32"/>
                <w:szCs w:val="32"/>
                <w:lang w:val="lv-LV"/>
              </w:rPr>
            </w:pPr>
            <w:r w:rsidRPr="00500434">
              <w:rPr>
                <w:b/>
                <w:i/>
                <w:color w:val="FFFFFF" w:themeColor="background1"/>
                <w:sz w:val="32"/>
                <w:szCs w:val="32"/>
                <w:lang w:val="lv-LV"/>
              </w:rPr>
              <w:t>“Veikumu grozs”</w:t>
            </w:r>
          </w:p>
        </w:tc>
      </w:tr>
      <w:tr w:rsidR="004E3C2B" w:rsidRPr="00E53090" w14:paraId="4F4CFA99" w14:textId="77777777" w:rsidTr="00B1021B">
        <w:trPr>
          <w:gridBefore w:val="1"/>
          <w:wBefore w:w="318" w:type="dxa"/>
        </w:trPr>
        <w:tc>
          <w:tcPr>
            <w:tcW w:w="6771" w:type="dxa"/>
          </w:tcPr>
          <w:p w14:paraId="69BC59DC" w14:textId="77777777" w:rsidR="004E3C2B" w:rsidRPr="00500434" w:rsidRDefault="004E3C2B" w:rsidP="00F14AFF">
            <w:pPr>
              <w:rPr>
                <w:b/>
                <w:lang w:val="lv-LV"/>
              </w:rPr>
            </w:pPr>
          </w:p>
          <w:p w14:paraId="79D03512" w14:textId="77777777" w:rsidR="004E3C2B" w:rsidRPr="00BB2F40" w:rsidRDefault="004E3C2B" w:rsidP="00F14AFF">
            <w:pPr>
              <w:rPr>
                <w:b/>
                <w:sz w:val="28"/>
                <w:szCs w:val="28"/>
                <w:lang w:val="lv-LV"/>
              </w:rPr>
            </w:pPr>
            <w:r w:rsidRPr="00BB2F40">
              <w:rPr>
                <w:b/>
                <w:sz w:val="28"/>
                <w:szCs w:val="28"/>
                <w:lang w:val="lv-LV"/>
              </w:rPr>
              <w:t>Rīta rosme- ritmika.</w:t>
            </w:r>
          </w:p>
          <w:p w14:paraId="4390DFD0" w14:textId="77777777" w:rsidR="004E3C2B" w:rsidRPr="00500434" w:rsidRDefault="004E3C2B" w:rsidP="00F14AFF">
            <w:pPr>
              <w:rPr>
                <w:b/>
                <w:lang w:val="lv-LV"/>
              </w:rPr>
            </w:pPr>
            <w:r w:rsidRPr="00500434">
              <w:rPr>
                <w:lang w:val="lv-LV"/>
              </w:rPr>
              <w:t>1-3g.v.bērniem</w:t>
            </w:r>
            <w:r w:rsidRPr="00500434">
              <w:rPr>
                <w:b/>
                <w:lang w:val="lv-LV"/>
              </w:rPr>
              <w:t xml:space="preserve">  </w:t>
            </w:r>
            <w:r w:rsidR="00ED314E" w:rsidRPr="00ED314E">
              <w:rPr>
                <w:b/>
                <w:lang w:val="lv-LV"/>
              </w:rPr>
              <w:t>https://www.youtube.com/watch?v=utirL8uv4Ss</w:t>
            </w:r>
          </w:p>
          <w:p w14:paraId="27E6F42C" w14:textId="77777777" w:rsidR="004E3C2B" w:rsidRPr="00500434" w:rsidRDefault="004E3C2B" w:rsidP="00F14AFF">
            <w:pPr>
              <w:rPr>
                <w:b/>
                <w:lang w:val="lv-LV"/>
              </w:rPr>
            </w:pPr>
          </w:p>
          <w:p w14:paraId="62320C02" w14:textId="77777777" w:rsidR="004E3C2B" w:rsidRPr="00500434" w:rsidRDefault="004E3C2B" w:rsidP="00F14AFF">
            <w:pPr>
              <w:rPr>
                <w:i/>
                <w:sz w:val="28"/>
                <w:szCs w:val="28"/>
                <w:lang w:val="lv-LV"/>
              </w:rPr>
            </w:pPr>
          </w:p>
        </w:tc>
        <w:tc>
          <w:tcPr>
            <w:tcW w:w="2409" w:type="dxa"/>
          </w:tcPr>
          <w:p w14:paraId="35038244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 xml:space="preserve">● Pārvietoties sev un citiem drošā veidā. </w:t>
            </w:r>
          </w:p>
          <w:p w14:paraId="62A946DD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 xml:space="preserve">● Stiepties, soļot, skriet, rāpot, līst, velties. </w:t>
            </w:r>
          </w:p>
          <w:p w14:paraId="13107629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 xml:space="preserve">● Noturēt līdzsvaru. </w:t>
            </w:r>
          </w:p>
          <w:p w14:paraId="7991CF9E" w14:textId="77777777" w:rsidR="004E3C2B" w:rsidRPr="00500434" w:rsidRDefault="004E3C2B" w:rsidP="00F14AFF">
            <w:pPr>
              <w:rPr>
                <w:i/>
                <w:sz w:val="28"/>
                <w:szCs w:val="28"/>
                <w:lang w:val="lv-LV"/>
              </w:rPr>
            </w:pPr>
            <w:r w:rsidRPr="00500434">
              <w:rPr>
                <w:lang w:val="lv-LV"/>
              </w:rPr>
              <w:t>● Klausīties mūziku</w:t>
            </w:r>
            <w:r>
              <w:rPr>
                <w:lang w:val="lv-LV"/>
              </w:rPr>
              <w:t xml:space="preserve"> </w:t>
            </w:r>
            <w:r w:rsidRPr="00500434">
              <w:rPr>
                <w:lang w:val="lv-LV"/>
              </w:rPr>
              <w:t>un reaģēt uz to ar darbībām.</w:t>
            </w:r>
          </w:p>
        </w:tc>
        <w:tc>
          <w:tcPr>
            <w:tcW w:w="2977" w:type="dxa"/>
            <w:gridSpan w:val="3"/>
          </w:tcPr>
          <w:p w14:paraId="69D6E099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>● Vingro kopā ar bērnu.</w:t>
            </w:r>
          </w:p>
          <w:p w14:paraId="737345B0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 xml:space="preserve"> </w:t>
            </w:r>
          </w:p>
          <w:p w14:paraId="284577A9" w14:textId="77777777" w:rsidR="004E3C2B" w:rsidRPr="00500434" w:rsidRDefault="004E3C2B" w:rsidP="00F14AFF">
            <w:pPr>
              <w:rPr>
                <w:lang w:val="lv-LV"/>
              </w:rPr>
            </w:pPr>
          </w:p>
          <w:p w14:paraId="0C0C58A7" w14:textId="77777777" w:rsidR="004E3C2B" w:rsidRPr="00500434" w:rsidRDefault="004E3C2B" w:rsidP="00F14AFF">
            <w:pPr>
              <w:rPr>
                <w:i/>
                <w:sz w:val="28"/>
                <w:szCs w:val="28"/>
                <w:lang w:val="lv-LV"/>
              </w:rPr>
            </w:pPr>
            <w:r w:rsidRPr="00500434">
              <w:rPr>
                <w:lang w:val="lv-LV"/>
              </w:rPr>
              <w:t xml:space="preserve"> </w:t>
            </w:r>
            <w:r w:rsidRPr="00500434">
              <w:rPr>
                <w:i/>
                <w:lang w:val="lv-LV"/>
              </w:rPr>
              <w:t>Piezīme: Izkustieties arī dienas vidū, ja jūs, pieaugušie, esat jau labu laiku strādājuši pie datora.</w:t>
            </w:r>
          </w:p>
        </w:tc>
        <w:tc>
          <w:tcPr>
            <w:tcW w:w="3368" w:type="dxa"/>
            <w:gridSpan w:val="3"/>
          </w:tcPr>
          <w:p w14:paraId="50B1B25E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>● Jautājot rosina domāt par to, ko vajadzētu uzlabot un kādā veidā to izdarīt.</w:t>
            </w:r>
          </w:p>
          <w:p w14:paraId="4C14A6BA" w14:textId="77777777" w:rsidR="004E3C2B" w:rsidRPr="00500434" w:rsidRDefault="004E3C2B" w:rsidP="00F14AFF">
            <w:pPr>
              <w:rPr>
                <w:i/>
                <w:sz w:val="28"/>
                <w:szCs w:val="28"/>
                <w:lang w:val="lv-LV"/>
              </w:rPr>
            </w:pPr>
            <w:r w:rsidRPr="00500434">
              <w:rPr>
                <w:lang w:val="lv-LV"/>
              </w:rPr>
              <w:t xml:space="preserve"> </w:t>
            </w:r>
            <w:r w:rsidRPr="00500434">
              <w:rPr>
                <w:i/>
                <w:lang w:val="lv-LV"/>
              </w:rPr>
              <w:t>Piezīme: Pārrunā ne tikai bērna veikumu, bet arī savu veikumu mājās un/ vai darbā.</w:t>
            </w:r>
          </w:p>
        </w:tc>
      </w:tr>
      <w:tr w:rsidR="004E3C2B" w:rsidRPr="00E53090" w14:paraId="1AD99413" w14:textId="77777777" w:rsidTr="00B1021B">
        <w:trPr>
          <w:cantSplit/>
          <w:trHeight w:val="1134"/>
        </w:trPr>
        <w:tc>
          <w:tcPr>
            <w:tcW w:w="7089" w:type="dxa"/>
            <w:gridSpan w:val="2"/>
            <w:shd w:val="clear" w:color="auto" w:fill="99EFB4"/>
          </w:tcPr>
          <w:p w14:paraId="57368EEE" w14:textId="77777777" w:rsidR="004E3C2B" w:rsidRPr="00500434" w:rsidRDefault="004E3C2B" w:rsidP="00F14AFF">
            <w:pPr>
              <w:rPr>
                <w:color w:val="FF0000"/>
                <w:sz w:val="24"/>
                <w:szCs w:val="24"/>
                <w:highlight w:val="cyan"/>
                <w:lang w:val="lv-LV"/>
              </w:rPr>
            </w:pPr>
            <w:r w:rsidRPr="00500434">
              <w:rPr>
                <w:b/>
                <w:u w:val="single"/>
                <w:lang w:val="lv-LV"/>
              </w:rPr>
              <w:lastRenderedPageBreak/>
              <w:t>Bērna darbības temata izziņai</w:t>
            </w:r>
            <w:r w:rsidRPr="00500434">
              <w:rPr>
                <w:lang w:val="lv-LV"/>
              </w:rPr>
              <w:t xml:space="preserve"> </w:t>
            </w:r>
            <w:r w:rsidRPr="00500434">
              <w:rPr>
                <w:b/>
                <w:color w:val="FF0000"/>
                <w:sz w:val="24"/>
                <w:szCs w:val="24"/>
                <w:lang w:val="lv-LV"/>
              </w:rPr>
              <w:t>Grupas “Pasaka”, “Lācēni”</w:t>
            </w:r>
          </w:p>
          <w:p w14:paraId="63162803" w14:textId="77777777" w:rsidR="004E3C2B" w:rsidRPr="00500434" w:rsidRDefault="004E3C2B" w:rsidP="00F14AFF">
            <w:pPr>
              <w:pStyle w:val="a5"/>
              <w:ind w:left="284"/>
              <w:jc w:val="center"/>
              <w:rPr>
                <w:sz w:val="20"/>
                <w:szCs w:val="20"/>
              </w:rPr>
            </w:pPr>
            <w:r w:rsidRPr="00500434">
              <w:rPr>
                <w:highlight w:val="yellow"/>
              </w:rPr>
              <w:t xml:space="preserve">Bērni </w:t>
            </w:r>
            <w:r w:rsidRPr="00500434">
              <w:rPr>
                <w:b/>
                <w:highlight w:val="yellow"/>
              </w:rPr>
              <w:t>līdz</w:t>
            </w:r>
            <w:r w:rsidRPr="00500434">
              <w:rPr>
                <w:highlight w:val="yellow"/>
              </w:rPr>
              <w:t xml:space="preserve"> apmēram</w:t>
            </w:r>
            <w:r w:rsidRPr="00500434">
              <w:rPr>
                <w:b/>
                <w:highlight w:val="yellow"/>
              </w:rPr>
              <w:t xml:space="preserve"> </w:t>
            </w:r>
            <w:r w:rsidRPr="00500434">
              <w:rPr>
                <w:b/>
                <w:sz w:val="32"/>
                <w:szCs w:val="32"/>
                <w:highlight w:val="yellow"/>
              </w:rPr>
              <w:t>3 gadu</w:t>
            </w:r>
            <w:r w:rsidRPr="00500434">
              <w:t xml:space="preserve"> vecumam:</w:t>
            </w:r>
          </w:p>
          <w:p w14:paraId="6409D5FA" w14:textId="77777777" w:rsidR="007A28B0" w:rsidRDefault="007A28B0" w:rsidP="00F14AFF">
            <w:pPr>
              <w:pStyle w:val="a5"/>
              <w:ind w:left="284"/>
            </w:pPr>
          </w:p>
          <w:p w14:paraId="6862BE52" w14:textId="77777777" w:rsidR="007A28B0" w:rsidRPr="007A28B0" w:rsidRDefault="002C4AFE" w:rsidP="002C4AFE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hanging="183"/>
            </w:pPr>
            <w:r w:rsidRPr="002C4AFE">
              <w:t>Pēta piedāvātos materiālus un piederumus telpās, izrāda vēlmi ar tiem darboties</w:t>
            </w:r>
            <w:r>
              <w:t>: i</w:t>
            </w:r>
            <w:r w:rsidR="007A28B0" w:rsidRPr="007A28B0">
              <w:t>ežus ņem, liek, pārliek, ber, pārber;</w:t>
            </w:r>
            <w:r>
              <w:t xml:space="preserve">   ū</w:t>
            </w:r>
            <w:r w:rsidR="007A28B0" w:rsidRPr="007A28B0">
              <w:t>deni lej, pārlej, izlej, ielej.</w:t>
            </w:r>
            <w:r w:rsidR="007A28B0" w:rsidRPr="002C4AFE">
              <w:t xml:space="preserve"> </w:t>
            </w:r>
          </w:p>
          <w:p w14:paraId="2F2C3C36" w14:textId="77777777" w:rsidR="007A28B0" w:rsidRPr="007A28B0" w:rsidRDefault="002C4AFE" w:rsidP="007A28B0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hanging="183"/>
            </w:pPr>
            <w:r>
              <w:t>P</w:t>
            </w:r>
            <w:r w:rsidRPr="002C4AFE">
              <w:t>atstāvīgi praktiski darbojas</w:t>
            </w:r>
            <w:r>
              <w:t>, v</w:t>
            </w:r>
            <w:r w:rsidR="007A28B0" w:rsidRPr="007A28B0">
              <w:t>ēro, tausta, grupē iežus pēc norādījuma.</w:t>
            </w:r>
            <w:r w:rsidR="007A28B0" w:rsidRPr="002C4AFE">
              <w:t xml:space="preserve"> </w:t>
            </w:r>
          </w:p>
          <w:p w14:paraId="4F0EB716" w14:textId="77777777" w:rsidR="007A28B0" w:rsidRDefault="007A28B0" w:rsidP="00F14AFF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183"/>
            </w:pPr>
            <w:r w:rsidRPr="007A28B0">
              <w:t>Darbojas, nosauc savas darbības.</w:t>
            </w:r>
          </w:p>
          <w:p w14:paraId="0292AE2C" w14:textId="77777777" w:rsidR="000A7463" w:rsidRPr="000A7463" w:rsidRDefault="000A7463" w:rsidP="000A7463">
            <w:pPr>
              <w:pStyle w:val="a5"/>
              <w:widowControl w:val="0"/>
              <w:numPr>
                <w:ilvl w:val="0"/>
                <w:numId w:val="7"/>
              </w:numPr>
              <w:ind w:left="181" w:hanging="141"/>
            </w:pPr>
            <w:r w:rsidRPr="000A7463">
              <w:t>Veic manipulācijas ar dažāda veida iežiem – akmentiņiem, oļiem, smiltīm: tos aptausta, salīdzina, pārliek, pārber no trauka traukā, izliek rindās.</w:t>
            </w:r>
          </w:p>
          <w:p w14:paraId="688BA7D8" w14:textId="13C7B3AE" w:rsidR="0024656D" w:rsidRPr="0024656D" w:rsidRDefault="00CA0C6C" w:rsidP="0024656D">
            <w:pPr>
              <w:rPr>
                <w:b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57216" behindDoc="0" locked="0" layoutInCell="1" allowOverlap="1" wp14:anchorId="2E4F399F" wp14:editId="65D4B456">
                  <wp:simplePos x="0" y="0"/>
                  <wp:positionH relativeFrom="column">
                    <wp:posOffset>2602865</wp:posOffset>
                  </wp:positionH>
                  <wp:positionV relativeFrom="paragraph">
                    <wp:posOffset>43815</wp:posOffset>
                  </wp:positionV>
                  <wp:extent cx="1164535" cy="873357"/>
                  <wp:effectExtent l="0" t="0" r="0" b="3175"/>
                  <wp:wrapSquare wrapText="bothSides"/>
                  <wp:docPr id="2" name="Picture 2" descr="Лепка для самых маленьких (1-2 года): превращаем почки в листи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пка для самых маленьких (1-2 года): превращаем почки в листи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35" cy="87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9E7C0D" w14:textId="3B6AAE6C" w:rsidR="00CA0C6C" w:rsidRDefault="004E3C2B" w:rsidP="00253841">
            <w:pPr>
              <w:rPr>
                <w:noProof/>
                <w:lang w:val="lv-LV" w:eastAsia="lv-LV"/>
              </w:rPr>
            </w:pPr>
            <w:r w:rsidRPr="00CA0C6C">
              <w:rPr>
                <w:b/>
                <w:lang w:val="lv-LV"/>
              </w:rPr>
              <w:t>Darbojamies ar plastilīnu!</w:t>
            </w:r>
            <w:r w:rsidRPr="00CA0C6C">
              <w:rPr>
                <w:noProof/>
                <w:lang w:val="lv-LV" w:eastAsia="lv-LV"/>
              </w:rPr>
              <w:t xml:space="preserve"> </w:t>
            </w:r>
          </w:p>
          <w:p w14:paraId="06B22E25" w14:textId="3FA9E0C7" w:rsidR="00CA0C6C" w:rsidRDefault="00CA0C6C" w:rsidP="00253841">
            <w:pPr>
              <w:rPr>
                <w:noProof/>
                <w:lang w:val="lv-LV" w:eastAsia="lv-LV"/>
              </w:rPr>
            </w:pPr>
            <w:r w:rsidRPr="003055CA">
              <w:rPr>
                <w:sz w:val="20"/>
                <w:szCs w:val="20"/>
                <w:lang w:val="lv-LV"/>
              </w:rPr>
              <w:t>Kopā ar bērnu darbojoties, demonstrē, kā no lielāka plastilīn</w:t>
            </w:r>
            <w:r>
              <w:rPr>
                <w:sz w:val="20"/>
                <w:szCs w:val="20"/>
                <w:lang w:val="lv-LV"/>
              </w:rPr>
              <w:t>a gabala atdalīt mazākas daļas.</w:t>
            </w:r>
          </w:p>
          <w:p w14:paraId="50B300AE" w14:textId="6F44E8A9" w:rsidR="00253841" w:rsidRPr="00CA0C6C" w:rsidRDefault="00CA0C6C" w:rsidP="00253841">
            <w:pPr>
              <w:rPr>
                <w:noProof/>
                <w:lang w:val="lv-LV" w:eastAsia="lv-LV"/>
              </w:rPr>
            </w:pPr>
            <w:r>
              <w:rPr>
                <w:noProof/>
                <w:lang w:val="lv-LV" w:eastAsia="lv-LV"/>
              </w:rPr>
              <w:t>“</w:t>
            </w:r>
            <w:r>
              <w:rPr>
                <w:b/>
                <w:bCs/>
                <w:sz w:val="20"/>
                <w:szCs w:val="20"/>
                <w:lang w:val="lv-LV"/>
              </w:rPr>
              <w:t>P</w:t>
            </w:r>
            <w:r w:rsidRPr="00CA0C6C">
              <w:rPr>
                <w:b/>
                <w:bCs/>
                <w:sz w:val="20"/>
                <w:szCs w:val="20"/>
                <w:lang w:val="lv-LV"/>
              </w:rPr>
              <w:t xml:space="preserve">umpuri pārvēršas par lapiņām </w:t>
            </w:r>
            <w:r w:rsidRPr="00CA0C6C">
              <w:rPr>
                <w:sz w:val="20"/>
                <w:szCs w:val="20"/>
                <w:lang w:val="lv-LV"/>
              </w:rPr>
              <w:t>vai</w:t>
            </w:r>
            <w:r w:rsidRPr="00CA0C6C">
              <w:rPr>
                <w:b/>
                <w:bCs/>
                <w:sz w:val="20"/>
                <w:szCs w:val="20"/>
                <w:lang w:val="lv-LV"/>
              </w:rPr>
              <w:t xml:space="preserve"> ķirši zied</w:t>
            </w:r>
            <w:r>
              <w:rPr>
                <w:noProof/>
                <w:lang w:val="lv-LV" w:eastAsia="lv-LV"/>
              </w:rPr>
              <w:t>”</w:t>
            </w:r>
          </w:p>
          <w:p w14:paraId="4DBB00E6" w14:textId="1BCC9DA0" w:rsidR="00CA0C6C" w:rsidRDefault="00CA0C6C" w:rsidP="00253841">
            <w:pPr>
              <w:rPr>
                <w:lang w:val="lv-LV"/>
              </w:rPr>
            </w:pPr>
          </w:p>
          <w:p w14:paraId="42DD7E0B" w14:textId="0DB53964" w:rsidR="004E3C2B" w:rsidRPr="00500434" w:rsidRDefault="0024656D" w:rsidP="004E3C2B">
            <w:pPr>
              <w:pStyle w:val="a5"/>
              <w:numPr>
                <w:ilvl w:val="0"/>
                <w:numId w:val="1"/>
              </w:numPr>
              <w:ind w:left="284" w:hanging="284"/>
            </w:pPr>
            <w:r>
              <w:t>APLICĒŠANA</w:t>
            </w:r>
            <w:r w:rsidR="00B1021B">
              <w:t>: griežam</w:t>
            </w:r>
            <w:r w:rsidR="00997135">
              <w:t xml:space="preserve"> un līmējam</w:t>
            </w:r>
            <w:r w:rsidR="00B1021B">
              <w:t xml:space="preserve">!  </w:t>
            </w:r>
          </w:p>
          <w:p w14:paraId="1B8153B7" w14:textId="45DCC521" w:rsidR="00253841" w:rsidRDefault="000437A8" w:rsidP="00F14AFF">
            <w:pPr>
              <w:pStyle w:val="a5"/>
              <w:ind w:left="284"/>
            </w:pPr>
            <w:r>
              <w:t xml:space="preserve">   </w:t>
            </w:r>
            <w:r w:rsidR="00B1021B">
              <w:t xml:space="preserve"> </w:t>
            </w:r>
            <w:r w:rsidR="00997135">
              <w:rPr>
                <w:noProof/>
                <w:lang w:eastAsia="lv-LV"/>
              </w:rPr>
              <w:drawing>
                <wp:inline distT="0" distB="0" distL="0" distR="0" wp14:anchorId="4204DF3C" wp14:editId="6E796D2B">
                  <wp:extent cx="876300" cy="1168400"/>
                  <wp:effectExtent l="0" t="0" r="0" b="0"/>
                  <wp:docPr id="6" name="Attēls 6" descr="Объёмная аппликация «Одуванчик» -Ладушки-ладошки. Сайт-портал дл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бъёмная аппликация «Одуванчик» -Ладушки-ладошки. Сайт-портал дл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60" cy="117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7135">
              <w:t xml:space="preserve">   </w:t>
            </w:r>
            <w:r w:rsidR="00997135">
              <w:rPr>
                <w:noProof/>
                <w:lang w:eastAsia="lv-LV"/>
              </w:rPr>
              <w:drawing>
                <wp:inline distT="0" distB="0" distL="0" distR="0" wp14:anchorId="2B1EFC6C" wp14:editId="140BDF14">
                  <wp:extent cx="1162050" cy="1162050"/>
                  <wp:effectExtent l="0" t="0" r="0" b="0"/>
                  <wp:docPr id="7" name="Attēls 7" descr="Объемная аппликация из цветной бумаги: Одуванчики | вяселка вес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бъемная аппликация из цветной бумаги: Одуванчики | вяселка вес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3D51C" w14:textId="7321089C" w:rsidR="0024656D" w:rsidRPr="00B1021B" w:rsidRDefault="0024656D" w:rsidP="00B1021B">
            <w:pPr>
              <w:pStyle w:val="a5"/>
              <w:numPr>
                <w:ilvl w:val="0"/>
                <w:numId w:val="1"/>
              </w:numPr>
              <w:ind w:left="284" w:hanging="284"/>
            </w:pPr>
            <w:r>
              <w:t>ZĪMĒŠANA</w:t>
            </w:r>
            <w:r w:rsidR="004E3C2B" w:rsidRPr="00500434">
              <w:rPr>
                <w:noProof/>
                <w:lang w:eastAsia="lv-LV"/>
              </w:rPr>
              <w:t xml:space="preserve">   </w:t>
            </w:r>
            <w:r w:rsidR="000437A8">
              <w:rPr>
                <w:noProof/>
                <w:lang w:eastAsia="lv-LV"/>
              </w:rPr>
              <w:drawing>
                <wp:inline distT="0" distB="0" distL="0" distR="0" wp14:anchorId="266AFE3E" wp14:editId="7879733A">
                  <wp:extent cx="962025" cy="923327"/>
                  <wp:effectExtent l="0" t="0" r="0" b="0"/>
                  <wp:docPr id="9" name="Attēls 9" descr="Гая Агаян: Пальчиковое рисование для самых маленьк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ая Агаян: Пальчиковое рисование для самых маленьки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5" r="3804"/>
                          <a:stretch/>
                        </pic:blipFill>
                        <pic:spPr bwMode="auto">
                          <a:xfrm>
                            <a:off x="0" y="0"/>
                            <a:ext cx="958559" cy="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37A8">
              <w:rPr>
                <w:noProof/>
                <w:lang w:eastAsia="lv-LV"/>
              </w:rPr>
              <w:t xml:space="preserve">  </w:t>
            </w:r>
            <w:r w:rsidR="00266A80">
              <w:rPr>
                <w:noProof/>
                <w:lang w:eastAsia="lv-LV"/>
              </w:rPr>
              <w:drawing>
                <wp:inline distT="0" distB="0" distL="0" distR="0" wp14:anchorId="758D1771" wp14:editId="4C449625">
                  <wp:extent cx="1247775" cy="941304"/>
                  <wp:effectExtent l="0" t="0" r="0" b="0"/>
                  <wp:docPr id="5" name="Attēls 5" descr="Младшая группа. Ранний возраст, ясли. Дети 1-4 лет, страница 678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ладшая группа. Ранний возраст, ясли. Дети 1-4 лет, страница 6783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1" t="9100" r="7805" b="7048"/>
                          <a:stretch/>
                        </pic:blipFill>
                        <pic:spPr bwMode="auto">
                          <a:xfrm>
                            <a:off x="0" y="0"/>
                            <a:ext cx="1247775" cy="94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66A80">
              <w:rPr>
                <w:noProof/>
                <w:lang w:val="ru-RU" w:eastAsia="lv-LV"/>
              </w:rPr>
              <w:t xml:space="preserve">  </w:t>
            </w:r>
            <w:r w:rsidR="00266A80">
              <w:rPr>
                <w:noProof/>
                <w:lang w:eastAsia="lv-LV"/>
              </w:rPr>
              <w:t>P</w:t>
            </w:r>
            <w:r w:rsidR="00E34869">
              <w:rPr>
                <w:noProof/>
                <w:lang w:eastAsia="lv-LV"/>
              </w:rPr>
              <w:t>i</w:t>
            </w:r>
            <w:r w:rsidR="00266A80">
              <w:rPr>
                <w:noProof/>
                <w:lang w:eastAsia="lv-LV"/>
              </w:rPr>
              <w:t>enenes</w:t>
            </w:r>
            <w:r w:rsidR="000116C9">
              <w:rPr>
                <w:noProof/>
                <w:lang w:eastAsia="lv-LV"/>
              </w:rPr>
              <w:t xml:space="preserve"> </w:t>
            </w:r>
          </w:p>
          <w:p w14:paraId="7B3E6403" w14:textId="1421DE7C" w:rsidR="00057D01" w:rsidRDefault="0024656D" w:rsidP="004D2635">
            <w:pPr>
              <w:pStyle w:val="a5"/>
              <w:numPr>
                <w:ilvl w:val="0"/>
                <w:numId w:val="1"/>
              </w:numPr>
            </w:pPr>
            <w:r>
              <w:t>DABA</w:t>
            </w:r>
            <w:r w:rsidR="00EB7FC0">
              <w:t xml:space="preserve">  </w:t>
            </w:r>
            <w:r w:rsidR="004E3C2B">
              <w:t xml:space="preserve"> </w:t>
            </w:r>
            <w:hyperlink r:id="rId12" w:history="1">
              <w:r w:rsidR="004D2635" w:rsidRPr="00867AB4">
                <w:rPr>
                  <w:rStyle w:val="a4"/>
                </w:rPr>
                <w:t>https://www.youtube.com/watch?v=MIppeRdIva8</w:t>
              </w:r>
            </w:hyperlink>
          </w:p>
          <w:p w14:paraId="2BF44084" w14:textId="26A409E5" w:rsidR="002E12DE" w:rsidRPr="00B1021B" w:rsidRDefault="002E12DE" w:rsidP="00B1021B">
            <w:pPr>
              <w:pStyle w:val="a5"/>
              <w:numPr>
                <w:ilvl w:val="0"/>
                <w:numId w:val="1"/>
              </w:numPr>
              <w:ind w:left="284" w:hanging="284"/>
            </w:pPr>
            <w:r>
              <w:t xml:space="preserve">Iemācāmies  </w:t>
            </w:r>
            <w:r w:rsidR="004E3C2B" w:rsidRPr="00500434">
              <w:t xml:space="preserve">  </w:t>
            </w:r>
            <w:r w:rsidR="00E53090">
              <w:t>dziesmu</w:t>
            </w:r>
            <w:r w:rsidR="00E53090">
              <w:rPr>
                <w:sz w:val="24"/>
                <w:szCs w:val="24"/>
              </w:rPr>
              <w:t xml:space="preserve"> “Cep, cep”        </w:t>
            </w:r>
          </w:p>
          <w:p w14:paraId="0623BF08" w14:textId="08C97105" w:rsidR="00A100AB" w:rsidRPr="00B1021B" w:rsidRDefault="0034747F" w:rsidP="00B1021B">
            <w:pPr>
              <w:pStyle w:val="a5"/>
              <w:ind w:left="284"/>
            </w:pPr>
            <w:hyperlink r:id="rId13" w:history="1">
              <w:r w:rsidR="002E12DE" w:rsidRPr="00867AB4">
                <w:rPr>
                  <w:rStyle w:val="a4"/>
                  <w:sz w:val="24"/>
                  <w:szCs w:val="24"/>
                </w:rPr>
                <w:t>https://www.youtube.com/watch?v=A-eBmBtqh7Y</w:t>
              </w:r>
            </w:hyperlink>
          </w:p>
          <w:p w14:paraId="24645AC4" w14:textId="77777777" w:rsidR="0024656D" w:rsidRPr="00021AC4" w:rsidRDefault="004E3C2B" w:rsidP="00F14AFF">
            <w:pPr>
              <w:pStyle w:val="a5"/>
              <w:numPr>
                <w:ilvl w:val="0"/>
                <w:numId w:val="1"/>
              </w:numPr>
            </w:pPr>
            <w:r w:rsidRPr="00021AC4">
              <w:rPr>
                <w:b/>
                <w:u w:val="single"/>
              </w:rPr>
              <w:t xml:space="preserve">LASĪŠANA   </w:t>
            </w:r>
            <w:r w:rsidRPr="00021AC4">
              <w:rPr>
                <w:i/>
              </w:rPr>
              <w:t>(!!!  SKATIES  LEJĀ)</w:t>
            </w:r>
          </w:p>
          <w:p w14:paraId="38FAE845" w14:textId="77777777" w:rsidR="004E3C2B" w:rsidRPr="00500434" w:rsidRDefault="004E3C2B" w:rsidP="004E3C2B">
            <w:pPr>
              <w:pStyle w:val="a5"/>
              <w:numPr>
                <w:ilvl w:val="0"/>
                <w:numId w:val="1"/>
              </w:numPr>
              <w:ind w:left="284" w:hanging="284"/>
            </w:pPr>
            <w:r w:rsidRPr="00500434">
              <w:rPr>
                <w:b/>
                <w:u w:val="single"/>
              </w:rPr>
              <w:t>Latviešu valoda</w:t>
            </w:r>
            <w:r w:rsidRPr="00500434">
              <w:t xml:space="preserve"> </w:t>
            </w:r>
            <w:r w:rsidRPr="00500434">
              <w:rPr>
                <w:b/>
                <w:color w:val="FF0000"/>
              </w:rPr>
              <w:t>gr.”Pasaka”</w:t>
            </w:r>
            <w:r w:rsidRPr="00500434">
              <w:rPr>
                <w:color w:val="FF0000"/>
              </w:rPr>
              <w:t xml:space="preserve">   </w:t>
            </w:r>
            <w:r w:rsidR="00021AC4">
              <w:rPr>
                <w:color w:val="FF0000"/>
              </w:rPr>
              <w:t xml:space="preserve">    </w:t>
            </w:r>
            <w:r w:rsidR="00021AC4" w:rsidRPr="00021AC4">
              <w:t>Kā runā dzīvnieki</w:t>
            </w:r>
          </w:p>
          <w:p w14:paraId="0CAD7B75" w14:textId="77777777" w:rsidR="004E3C2B" w:rsidRDefault="0034747F" w:rsidP="00F14AFF">
            <w:pPr>
              <w:pStyle w:val="a5"/>
              <w:ind w:left="284"/>
              <w:rPr>
                <w:rStyle w:val="a4"/>
              </w:rPr>
            </w:pPr>
            <w:hyperlink r:id="rId14" w:history="1">
              <w:r w:rsidR="00021AC4">
                <w:rPr>
                  <w:rStyle w:val="a4"/>
                </w:rPr>
                <w:t>https://www.youtube.com/watch?v=f-azxrfK-4I</w:t>
              </w:r>
            </w:hyperlink>
            <w:r w:rsidR="00021AC4">
              <w:t xml:space="preserve"> </w:t>
            </w:r>
          </w:p>
          <w:p w14:paraId="7665E98E" w14:textId="77777777" w:rsidR="004E3C2B" w:rsidRDefault="004E3C2B" w:rsidP="00F14AFF">
            <w:pPr>
              <w:pStyle w:val="a5"/>
              <w:ind w:left="284"/>
              <w:rPr>
                <w:i/>
                <w:sz w:val="28"/>
                <w:szCs w:val="28"/>
              </w:rPr>
            </w:pPr>
          </w:p>
          <w:p w14:paraId="3EBDD350" w14:textId="77777777" w:rsidR="0024656D" w:rsidRDefault="0024656D" w:rsidP="00F14AFF">
            <w:pPr>
              <w:pStyle w:val="a5"/>
              <w:ind w:left="284"/>
              <w:rPr>
                <w:i/>
                <w:sz w:val="28"/>
                <w:szCs w:val="28"/>
              </w:rPr>
            </w:pPr>
          </w:p>
          <w:p w14:paraId="13607F1A" w14:textId="77777777" w:rsidR="0024656D" w:rsidRDefault="0024656D" w:rsidP="00F14AFF">
            <w:pPr>
              <w:pStyle w:val="a5"/>
              <w:ind w:left="284"/>
              <w:rPr>
                <w:i/>
                <w:sz w:val="28"/>
                <w:szCs w:val="28"/>
              </w:rPr>
            </w:pPr>
          </w:p>
          <w:p w14:paraId="77F8D684" w14:textId="77777777" w:rsidR="0024656D" w:rsidRDefault="0024656D" w:rsidP="00F14AFF">
            <w:pPr>
              <w:pStyle w:val="a5"/>
              <w:ind w:left="284"/>
              <w:rPr>
                <w:i/>
                <w:sz w:val="28"/>
                <w:szCs w:val="28"/>
              </w:rPr>
            </w:pPr>
          </w:p>
          <w:p w14:paraId="204A907F" w14:textId="77777777" w:rsidR="0024656D" w:rsidRDefault="0024656D" w:rsidP="00F14AFF">
            <w:pPr>
              <w:pStyle w:val="a5"/>
              <w:ind w:left="284"/>
              <w:rPr>
                <w:i/>
                <w:sz w:val="28"/>
                <w:szCs w:val="28"/>
              </w:rPr>
            </w:pPr>
          </w:p>
          <w:p w14:paraId="67962C6E" w14:textId="77777777" w:rsidR="0024656D" w:rsidRPr="00500434" w:rsidRDefault="0024656D" w:rsidP="00F14AFF">
            <w:pPr>
              <w:pStyle w:val="a5"/>
              <w:ind w:left="284"/>
              <w:rPr>
                <w:i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shd w:val="clear" w:color="auto" w:fill="99EFB4"/>
          </w:tcPr>
          <w:p w14:paraId="07335F11" w14:textId="77777777" w:rsidR="003D1E51" w:rsidRPr="002C4AFE" w:rsidRDefault="003D1E51" w:rsidP="002C4A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lang w:val="lv-LV"/>
              </w:rPr>
            </w:pPr>
          </w:p>
          <w:p w14:paraId="58D2C041" w14:textId="77777777" w:rsidR="003D1E51" w:rsidRPr="00426D00" w:rsidRDefault="003D1E51" w:rsidP="003D1E51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</w:pPr>
            <w:r w:rsidRPr="00426D00">
              <w:rPr>
                <w:b/>
              </w:rPr>
              <w:t>atbildēt</w:t>
            </w:r>
            <w:r w:rsidRPr="00426D00">
              <w:t xml:space="preserve"> uz jautājumu ar dažiem (1-3) vārdiem</w:t>
            </w:r>
            <w:r w:rsidR="00426D00" w:rsidRPr="00426D00">
              <w:t xml:space="preserve"> </w:t>
            </w:r>
            <w:r w:rsidR="00426D00" w:rsidRPr="007A41D1">
              <w:rPr>
                <w:i/>
                <w:sz w:val="20"/>
                <w:szCs w:val="20"/>
              </w:rPr>
              <w:t>(valodu m.j.)</w:t>
            </w:r>
            <w:r w:rsidRPr="007A41D1">
              <w:rPr>
                <w:i/>
                <w:sz w:val="20"/>
                <w:szCs w:val="20"/>
              </w:rPr>
              <w:t>.</w:t>
            </w:r>
          </w:p>
          <w:p w14:paraId="2826567B" w14:textId="77777777" w:rsidR="003D1E51" w:rsidRDefault="003D1E51" w:rsidP="00CC21B0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</w:pPr>
            <w:r w:rsidRPr="00426D00">
              <w:t xml:space="preserve"> ar ķermeņa valodu vai darbību </w:t>
            </w:r>
            <w:r w:rsidRPr="00426D00">
              <w:rPr>
                <w:b/>
              </w:rPr>
              <w:t>reaģēt, parādot atbildi</w:t>
            </w:r>
            <w:r w:rsidR="00426D00">
              <w:t xml:space="preserve"> (mazākie bērni);</w:t>
            </w:r>
          </w:p>
          <w:p w14:paraId="61D0707E" w14:textId="77777777" w:rsidR="003D1E51" w:rsidRDefault="003D1E51" w:rsidP="00CC21B0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 w:rsidRPr="00CC21B0">
              <w:t>darboties</w:t>
            </w:r>
            <w:r w:rsidRPr="007B5E15">
              <w:rPr>
                <w:b/>
              </w:rPr>
              <w:t xml:space="preserve"> </w:t>
            </w:r>
            <w:r w:rsidRPr="00426D00">
              <w:t xml:space="preserve">ar apaļiem un stūrainiem priekšmetiem, tos </w:t>
            </w:r>
            <w:r w:rsidRPr="007B5E15">
              <w:rPr>
                <w:b/>
              </w:rPr>
              <w:t>ripināt vai slidināt</w:t>
            </w:r>
            <w:r w:rsidRPr="00426D00">
              <w:t xml:space="preserve"> pa slīpu virsmu</w:t>
            </w:r>
            <w:r w:rsidR="00426D00" w:rsidRPr="00426D00">
              <w:t xml:space="preserve"> </w:t>
            </w:r>
            <w:r w:rsidR="00426D00" w:rsidRPr="00CC21B0">
              <w:rPr>
                <w:i/>
                <w:sz w:val="20"/>
                <w:szCs w:val="20"/>
              </w:rPr>
              <w:t>(matemātikas m.j.);</w:t>
            </w:r>
          </w:p>
          <w:p w14:paraId="14787A60" w14:textId="77777777" w:rsidR="003D1E51" w:rsidRPr="002C4AFE" w:rsidRDefault="003D1E51" w:rsidP="002C4AFE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</w:pPr>
            <w:r w:rsidRPr="002C4AFE">
              <w:t>darboties a</w:t>
            </w:r>
            <w:r w:rsidR="00CC21B0">
              <w:t>r dažāda platuma priekšmetiem  (</w:t>
            </w:r>
            <w:r w:rsidRPr="002C4AFE">
              <w:t>slīpām virsmām, dēlīšiem</w:t>
            </w:r>
            <w:r w:rsidR="00CC21B0">
              <w:t>)</w:t>
            </w:r>
            <w:r w:rsidR="00426D00" w:rsidRPr="002C4AFE">
              <w:t xml:space="preserve"> </w:t>
            </w:r>
            <w:r w:rsidR="00426D00" w:rsidRPr="00CC21B0">
              <w:rPr>
                <w:i/>
                <w:sz w:val="20"/>
                <w:szCs w:val="20"/>
              </w:rPr>
              <w:t>(matemātikas m.j.);</w:t>
            </w:r>
            <w:r w:rsidRPr="00CC21B0">
              <w:rPr>
                <w:i/>
                <w:sz w:val="20"/>
                <w:szCs w:val="20"/>
              </w:rPr>
              <w:t>.</w:t>
            </w:r>
          </w:p>
          <w:p w14:paraId="6CFB7E3A" w14:textId="77777777" w:rsidR="003D1E51" w:rsidRPr="0096652C" w:rsidRDefault="003D1E51" w:rsidP="0096652C">
            <w:pPr>
              <w:pStyle w:val="a5"/>
              <w:widowControl w:val="0"/>
              <w:numPr>
                <w:ilvl w:val="0"/>
                <w:numId w:val="7"/>
              </w:numPr>
              <w:ind w:left="181" w:hanging="1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463">
              <w:rPr>
                <w:b/>
              </w:rPr>
              <w:t>Grupēt priekšmetus</w:t>
            </w:r>
            <w:r w:rsidRPr="00426D00">
              <w:t xml:space="preserve"> pa 1, pa 2, pa 3. Nosaukt to skaitu</w:t>
            </w:r>
            <w:r w:rsidR="0096652C">
              <w:t xml:space="preserve"> </w:t>
            </w:r>
            <w:r w:rsidR="009665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426D00" w:rsidRPr="00426D00">
              <w:t>matemātikas m.j.);</w:t>
            </w:r>
          </w:p>
          <w:p w14:paraId="68BAB5C2" w14:textId="5AFBD8EF" w:rsidR="00426D00" w:rsidRPr="00E737A0" w:rsidRDefault="00426D00" w:rsidP="00426D00">
            <w:pPr>
              <w:rPr>
                <w:lang w:val="lv-LV"/>
              </w:rPr>
            </w:pPr>
            <w:r w:rsidRPr="00E737A0">
              <w:rPr>
                <w:lang w:val="lv-LV"/>
              </w:rPr>
              <w:t>● Piebalsot pieaugušā dziedājumam.</w:t>
            </w:r>
          </w:p>
          <w:p w14:paraId="5DDBD04E" w14:textId="77777777" w:rsidR="007B5E15" w:rsidRPr="0024656D" w:rsidRDefault="007B5E15" w:rsidP="007B5E15">
            <w:pPr>
              <w:rPr>
                <w:i/>
                <w:sz w:val="20"/>
                <w:szCs w:val="20"/>
                <w:lang w:val="lv-LV"/>
              </w:rPr>
            </w:pPr>
            <w:r w:rsidRPr="0024656D">
              <w:rPr>
                <w:lang w:val="lv-LV"/>
              </w:rPr>
              <w:t xml:space="preserve">● pārvietoties vidē sev pieņemamā veidā: </w:t>
            </w:r>
            <w:r w:rsidRPr="00E737A0">
              <w:rPr>
                <w:b/>
                <w:lang w:val="lv-LV"/>
              </w:rPr>
              <w:t>rāpo, lien, kāpj</w:t>
            </w:r>
            <w:r w:rsidRPr="0024656D">
              <w:rPr>
                <w:lang w:val="lv-LV"/>
              </w:rPr>
              <w:t xml:space="preserve"> </w:t>
            </w:r>
            <w:r w:rsidRPr="0024656D">
              <w:rPr>
                <w:i/>
                <w:sz w:val="20"/>
                <w:szCs w:val="20"/>
                <w:lang w:val="lv-LV"/>
              </w:rPr>
              <w:t xml:space="preserve">(veselības un fiziskās aktivitātes m.j.). </w:t>
            </w:r>
          </w:p>
          <w:p w14:paraId="54D331B4" w14:textId="77777777" w:rsidR="00A100AB" w:rsidRDefault="007B5E15" w:rsidP="00A100AB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  <w:rPr>
                <w:rFonts w:ascii="Times New Roman" w:eastAsia="Times New Roman" w:hAnsi="Times New Roman" w:cs="Times New Roman"/>
                <w:bCs/>
              </w:rPr>
            </w:pPr>
            <w:r w:rsidRPr="00E737A0">
              <w:rPr>
                <w:b/>
              </w:rPr>
              <w:t>Runāt</w:t>
            </w:r>
            <w:r w:rsidRPr="00E737A0">
              <w:t xml:space="preserve"> skaitāmpantus.</w:t>
            </w:r>
            <w:r w:rsidR="00A100A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14:paraId="45269969" w14:textId="77777777" w:rsidR="00A100AB" w:rsidRPr="00A100AB" w:rsidRDefault="00A100AB" w:rsidP="00A100AB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</w:pPr>
            <w:r w:rsidRPr="00A100AB">
              <w:t xml:space="preserve">Satvert plastilīnu, ar pirkstiem </w:t>
            </w:r>
            <w:r w:rsidRPr="00A100AB">
              <w:rPr>
                <w:b/>
              </w:rPr>
              <w:t xml:space="preserve">atdalīt </w:t>
            </w:r>
            <w:r w:rsidR="0096652C">
              <w:t xml:space="preserve"> dažāda lieluma mazākas daļas </w:t>
            </w:r>
            <w:r w:rsidR="0096652C" w:rsidRPr="00CC21B0">
              <w:rPr>
                <w:i/>
                <w:sz w:val="20"/>
                <w:szCs w:val="20"/>
              </w:rPr>
              <w:t>(tehnoloģiju m.j.);</w:t>
            </w:r>
          </w:p>
          <w:p w14:paraId="74D834DF" w14:textId="20239B3A" w:rsidR="00A100AB" w:rsidRDefault="00A100AB" w:rsidP="00A100AB">
            <w:pPr>
              <w:rPr>
                <w:lang w:val="lv-LV"/>
              </w:rPr>
            </w:pPr>
            <w:r w:rsidRPr="008B044D">
              <w:rPr>
                <w:lang w:val="lv-LV"/>
              </w:rPr>
              <w:t xml:space="preserve">● </w:t>
            </w:r>
            <w:r w:rsidR="000A7463" w:rsidRPr="00A100AB">
              <w:rPr>
                <w:lang w:val="lv-LV"/>
              </w:rPr>
              <w:t xml:space="preserve">Turpina iepazīt šķēres, </w:t>
            </w:r>
            <w:r w:rsidRPr="00A100AB">
              <w:rPr>
                <w:lang w:val="lv-LV"/>
              </w:rPr>
              <w:t>a</w:t>
            </w:r>
            <w:r w:rsidR="002323AE">
              <w:rPr>
                <w:lang w:val="lv-LV"/>
              </w:rPr>
              <w:t xml:space="preserve">r vienu kustību </w:t>
            </w:r>
            <w:r w:rsidR="000A7463" w:rsidRPr="00A100AB">
              <w:rPr>
                <w:lang w:val="lv-LV"/>
              </w:rPr>
              <w:t>griež papīra loksni</w:t>
            </w:r>
            <w:r>
              <w:rPr>
                <w:lang w:val="lv-LV"/>
              </w:rPr>
              <w:t xml:space="preserve"> </w:t>
            </w:r>
            <w:r w:rsidRPr="008B044D">
              <w:rPr>
                <w:lang w:val="lv-LV"/>
              </w:rPr>
              <w:t>(</w:t>
            </w:r>
            <w:r w:rsidRPr="00CC21B0">
              <w:rPr>
                <w:i/>
                <w:sz w:val="20"/>
                <w:szCs w:val="20"/>
                <w:lang w:val="lv-LV"/>
              </w:rPr>
              <w:t xml:space="preserve">tehnoloģiju </w:t>
            </w:r>
            <w:proofErr w:type="spellStart"/>
            <w:r w:rsidRPr="00CC21B0">
              <w:rPr>
                <w:i/>
                <w:sz w:val="20"/>
                <w:szCs w:val="20"/>
                <w:lang w:val="lv-LV"/>
              </w:rPr>
              <w:t>m.j</w:t>
            </w:r>
            <w:proofErr w:type="spellEnd"/>
            <w:r w:rsidRPr="00CC21B0">
              <w:rPr>
                <w:i/>
                <w:sz w:val="20"/>
                <w:szCs w:val="20"/>
                <w:lang w:val="lv-LV"/>
              </w:rPr>
              <w:t>.);</w:t>
            </w:r>
            <w:r w:rsidRPr="00A100AB">
              <w:rPr>
                <w:lang w:val="lv-LV"/>
              </w:rPr>
              <w:t xml:space="preserve"> </w:t>
            </w:r>
          </w:p>
          <w:p w14:paraId="25714626" w14:textId="77777777" w:rsidR="000A7463" w:rsidRPr="000A7463" w:rsidRDefault="00A100AB" w:rsidP="000A7463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</w:pPr>
            <w:r w:rsidRPr="008B044D">
              <w:t xml:space="preserve">iepazīt dažādas līmes: līmes zimulis, šķidrā līme </w:t>
            </w:r>
            <w:r w:rsidRPr="00CC21B0">
              <w:rPr>
                <w:i/>
                <w:sz w:val="20"/>
                <w:szCs w:val="20"/>
              </w:rPr>
              <w:t>(tehnoloģiju m.j.);</w:t>
            </w:r>
          </w:p>
          <w:p w14:paraId="059CF274" w14:textId="77777777" w:rsidR="008B044D" w:rsidRDefault="008B044D" w:rsidP="00F14AFF">
            <w:pPr>
              <w:rPr>
                <w:lang w:val="lv-LV"/>
              </w:rPr>
            </w:pPr>
            <w:r w:rsidRPr="008B044D">
              <w:rPr>
                <w:lang w:val="lv-LV"/>
              </w:rPr>
              <w:t xml:space="preserve">● vērot un salīdzināt krāsas, laukumus </w:t>
            </w:r>
            <w:r w:rsidRPr="00A100AB">
              <w:rPr>
                <w:lang w:val="lv-LV"/>
              </w:rPr>
              <w:t>(</w:t>
            </w:r>
            <w:r w:rsidRPr="00CC21B0">
              <w:rPr>
                <w:i/>
                <w:sz w:val="20"/>
                <w:szCs w:val="20"/>
                <w:lang w:val="lv-LV"/>
              </w:rPr>
              <w:t>kultūras izpratnes un pašizpausmes mākslā m.j.);</w:t>
            </w:r>
          </w:p>
          <w:p w14:paraId="710E0D07" w14:textId="77777777" w:rsidR="008B044D" w:rsidRPr="00CC21B0" w:rsidRDefault="008B044D" w:rsidP="00F14AFF">
            <w:pPr>
              <w:rPr>
                <w:i/>
                <w:sz w:val="20"/>
                <w:szCs w:val="20"/>
                <w:lang w:val="lv-LV"/>
              </w:rPr>
            </w:pPr>
            <w:r w:rsidRPr="008B044D">
              <w:rPr>
                <w:lang w:val="lv-LV"/>
              </w:rPr>
              <w:t xml:space="preserve"> </w:t>
            </w:r>
            <w:r w:rsidRPr="007A41D1">
              <w:rPr>
                <w:lang w:val="lv-LV"/>
              </w:rPr>
              <w:t>● gleznot vai zīmēt dažādas forma laukumus (</w:t>
            </w:r>
            <w:r w:rsidRPr="00CC21B0">
              <w:rPr>
                <w:i/>
                <w:sz w:val="20"/>
                <w:szCs w:val="20"/>
                <w:lang w:val="lv-LV"/>
              </w:rPr>
              <w:t xml:space="preserve">kultūras izpratnes un pašizpausmes mākslā m.j.); </w:t>
            </w:r>
          </w:p>
          <w:p w14:paraId="4316AAEC" w14:textId="77777777" w:rsidR="004E3C2B" w:rsidRPr="007A41D1" w:rsidRDefault="004E3C2B" w:rsidP="00F14AFF">
            <w:pPr>
              <w:rPr>
                <w:lang w:val="lv-LV"/>
              </w:rPr>
            </w:pPr>
            <w:r w:rsidRPr="007A41D1">
              <w:rPr>
                <w:lang w:val="lv-LV"/>
              </w:rPr>
              <w:t xml:space="preserve">● Dziedāt dziesmu.     </w:t>
            </w:r>
          </w:p>
          <w:p w14:paraId="57A7F06E" w14:textId="77777777" w:rsidR="004E3C2B" w:rsidRPr="007A41D1" w:rsidRDefault="004E3C2B" w:rsidP="00F14AFF">
            <w:pPr>
              <w:rPr>
                <w:lang w:val="lv-LV"/>
              </w:rPr>
            </w:pPr>
            <w:r w:rsidRPr="007A41D1">
              <w:rPr>
                <w:b/>
                <w:u w:val="single"/>
                <w:lang w:val="lv-LV"/>
              </w:rPr>
              <w:t>Latviešu valoda</w:t>
            </w:r>
            <w:r w:rsidRPr="007A41D1">
              <w:rPr>
                <w:lang w:val="lv-LV"/>
              </w:rPr>
              <w:t xml:space="preserve"> gr.”Pasaka”</w:t>
            </w:r>
          </w:p>
          <w:p w14:paraId="60BF9DDA" w14:textId="77777777" w:rsidR="004E3C2B" w:rsidRPr="00500434" w:rsidRDefault="004E3C2B" w:rsidP="00F14AFF">
            <w:pPr>
              <w:rPr>
                <w:i/>
                <w:sz w:val="28"/>
                <w:szCs w:val="28"/>
                <w:lang w:val="lv-LV"/>
              </w:rPr>
            </w:pPr>
            <w:r w:rsidRPr="007A41D1">
              <w:rPr>
                <w:lang w:val="lv-LV"/>
              </w:rPr>
              <w:t xml:space="preserve">    ●klausās un  atkārto.</w:t>
            </w:r>
          </w:p>
        </w:tc>
        <w:tc>
          <w:tcPr>
            <w:tcW w:w="3321" w:type="dxa"/>
            <w:gridSpan w:val="4"/>
            <w:shd w:val="clear" w:color="auto" w:fill="99EFB4"/>
          </w:tcPr>
          <w:p w14:paraId="321791A2" w14:textId="77777777" w:rsidR="003D1E51" w:rsidRPr="000A7463" w:rsidRDefault="00E737A0" w:rsidP="003D1E51">
            <w:pPr>
              <w:pStyle w:val="a5"/>
              <w:ind w:left="34"/>
              <w:rPr>
                <w:sz w:val="20"/>
                <w:szCs w:val="20"/>
              </w:rPr>
            </w:pPr>
            <w:r w:rsidRPr="00E737A0">
              <w:t xml:space="preserve">● </w:t>
            </w:r>
            <w:r w:rsidR="003D1E51" w:rsidRPr="000A7463">
              <w:rPr>
                <w:sz w:val="20"/>
                <w:szCs w:val="20"/>
              </w:rPr>
              <w:t>Praktiskā darbībā pievērš bērna uzmanību tipiskajām iežu un ūdens īpašībām ( akmentiņiem, oļiem, smiltīm, jūras smiltīm).</w:t>
            </w:r>
          </w:p>
          <w:p w14:paraId="4D3ABABC" w14:textId="77777777" w:rsidR="003D1E51" w:rsidRPr="000A7463" w:rsidRDefault="002C4AFE" w:rsidP="00F14AFF">
            <w:pPr>
              <w:pStyle w:val="a5"/>
              <w:numPr>
                <w:ilvl w:val="0"/>
                <w:numId w:val="6"/>
              </w:numPr>
              <w:ind w:left="34" w:firstLine="0"/>
              <w:rPr>
                <w:sz w:val="20"/>
                <w:szCs w:val="20"/>
              </w:rPr>
            </w:pPr>
            <w:r w:rsidRPr="000A7463">
              <w:rPr>
                <w:sz w:val="20"/>
                <w:szCs w:val="20"/>
              </w:rPr>
              <w:t>Piedāvā  praktiski dardoties (piem.  did.rotaļas  ,,Kas noslēpies smiltīs” , ,, Grims, negrimst”, ,,Saliec pa pāriem!”.</w:t>
            </w:r>
          </w:p>
          <w:p w14:paraId="611A91B1" w14:textId="77777777" w:rsidR="004E3C2B" w:rsidRDefault="004E3C2B" w:rsidP="00F14AFF">
            <w:pPr>
              <w:rPr>
                <w:sz w:val="20"/>
                <w:szCs w:val="20"/>
                <w:lang w:val="lv-LV"/>
              </w:rPr>
            </w:pPr>
            <w:r w:rsidRPr="00500434">
              <w:rPr>
                <w:sz w:val="20"/>
                <w:szCs w:val="20"/>
                <w:lang w:val="lv-LV"/>
              </w:rPr>
              <w:t xml:space="preserve"> ● Rosina bērnu izspēlēt citus zināmus skaitāmpantus vai dziesmas pēc tam, kad bērns to jau ir darījis kopā ar pieaugušo. </w:t>
            </w:r>
          </w:p>
          <w:p w14:paraId="53541382" w14:textId="77777777" w:rsidR="003055CA" w:rsidRDefault="000A7463" w:rsidP="003055CA">
            <w:pPr>
              <w:rPr>
                <w:sz w:val="20"/>
                <w:szCs w:val="20"/>
                <w:lang w:val="lv-LV"/>
              </w:rPr>
            </w:pPr>
            <w:r w:rsidRPr="000A7463">
              <w:rPr>
                <w:sz w:val="20"/>
                <w:szCs w:val="20"/>
                <w:lang w:val="lv-LV"/>
              </w:rPr>
              <w:t xml:space="preserve">● Darbojas kopā ar bērnu, </w:t>
            </w:r>
            <w:r w:rsidR="003055CA">
              <w:rPr>
                <w:sz w:val="20"/>
                <w:szCs w:val="20"/>
                <w:lang w:val="lv-LV"/>
              </w:rPr>
              <w:t>r</w:t>
            </w:r>
            <w:r w:rsidR="003055CA" w:rsidRPr="003055CA">
              <w:rPr>
                <w:sz w:val="20"/>
                <w:szCs w:val="20"/>
                <w:lang w:val="lv-LV"/>
              </w:rPr>
              <w:t>osina radīt kompozīciju – kolāžu, izmantojot dažādus materiālus un eksperimentējot ar tehniskajiem paņēmieniem, palīdz priecāties par procesu un rezultātu.( ,,Kukulītis ripo”).</w:t>
            </w:r>
            <w:r w:rsidR="003055CA">
              <w:rPr>
                <w:sz w:val="20"/>
                <w:szCs w:val="20"/>
                <w:lang w:val="lv-LV"/>
              </w:rPr>
              <w:t xml:space="preserve"> </w:t>
            </w:r>
          </w:p>
          <w:p w14:paraId="5B7D44C2" w14:textId="77777777" w:rsidR="003055CA" w:rsidRPr="003055CA" w:rsidRDefault="003055CA" w:rsidP="003055CA">
            <w:pPr>
              <w:rPr>
                <w:sz w:val="20"/>
                <w:szCs w:val="20"/>
                <w:lang w:val="lv-LV"/>
              </w:rPr>
            </w:pPr>
            <w:r w:rsidRPr="0011020E">
              <w:rPr>
                <w:lang w:val="lv-LV"/>
              </w:rPr>
              <w:t xml:space="preserve">● </w:t>
            </w:r>
            <w:r w:rsidRPr="003055CA">
              <w:rPr>
                <w:sz w:val="20"/>
                <w:szCs w:val="20"/>
                <w:lang w:val="lv-LV"/>
              </w:rPr>
              <w:t>piedāvā izmēģināt aplikācijā birstošu materiālu ( putraimus).</w:t>
            </w:r>
          </w:p>
          <w:p w14:paraId="6FC39AD8" w14:textId="0ABE3E64" w:rsidR="003055CA" w:rsidRPr="003055CA" w:rsidRDefault="004E3C2B" w:rsidP="003055C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contextualSpacing/>
              <w:rPr>
                <w:sz w:val="20"/>
                <w:szCs w:val="20"/>
                <w:lang w:val="lv-LV"/>
              </w:rPr>
            </w:pPr>
            <w:r w:rsidRPr="00500434">
              <w:rPr>
                <w:sz w:val="20"/>
                <w:szCs w:val="20"/>
                <w:lang w:val="lv-LV"/>
              </w:rPr>
              <w:t>●</w:t>
            </w:r>
            <w:r w:rsidR="003055CA" w:rsidRPr="003055CA">
              <w:rPr>
                <w:sz w:val="20"/>
                <w:szCs w:val="20"/>
                <w:lang w:val="lv-LV"/>
              </w:rPr>
              <w:t xml:space="preserve"> Kopā ar bērnu darbojoties, demonstrē, kā no lielāka plastilīn</w:t>
            </w:r>
            <w:r w:rsidR="0055562B">
              <w:rPr>
                <w:sz w:val="20"/>
                <w:szCs w:val="20"/>
                <w:lang w:val="lv-LV"/>
              </w:rPr>
              <w:t>a gabala atdalīt mazākas daļas. (</w:t>
            </w:r>
            <w:r w:rsidR="0055562B" w:rsidRPr="00CA0C6C">
              <w:rPr>
                <w:b/>
                <w:bCs/>
                <w:sz w:val="20"/>
                <w:szCs w:val="20"/>
                <w:lang w:val="lv-LV"/>
              </w:rPr>
              <w:t>pumpuri pārvēršas par lapiņām vai ķirši zied</w:t>
            </w:r>
            <w:r w:rsidR="0055562B">
              <w:rPr>
                <w:sz w:val="20"/>
                <w:szCs w:val="20"/>
                <w:lang w:val="lv-LV"/>
              </w:rPr>
              <w:t>)</w:t>
            </w:r>
          </w:p>
          <w:p w14:paraId="3E183E8A" w14:textId="4B0C74A4" w:rsidR="003055CA" w:rsidRDefault="002323AE" w:rsidP="00F14AFF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● Izgriež papīra apļus, </w:t>
            </w:r>
            <w:r w:rsidR="003055CA" w:rsidRPr="00500434">
              <w:rPr>
                <w:sz w:val="20"/>
                <w:szCs w:val="20"/>
                <w:lang w:val="lv-LV"/>
              </w:rPr>
              <w:t>lai b</w:t>
            </w:r>
            <w:r>
              <w:rPr>
                <w:sz w:val="20"/>
                <w:szCs w:val="20"/>
                <w:lang w:val="lv-LV"/>
              </w:rPr>
              <w:t>ērns to varētu sa</w:t>
            </w:r>
            <w:r w:rsidR="003055CA" w:rsidRPr="00500434">
              <w:rPr>
                <w:sz w:val="20"/>
                <w:szCs w:val="20"/>
                <w:lang w:val="lv-LV"/>
              </w:rPr>
              <w:t>griezt ar vienu kustību/griezienu.</w:t>
            </w:r>
          </w:p>
          <w:p w14:paraId="43240787" w14:textId="77777777" w:rsidR="007B5E15" w:rsidRPr="00500434" w:rsidRDefault="004E3C2B" w:rsidP="00F14AFF">
            <w:pPr>
              <w:rPr>
                <w:sz w:val="20"/>
                <w:szCs w:val="20"/>
                <w:lang w:val="lv-LV"/>
              </w:rPr>
            </w:pPr>
            <w:r w:rsidRPr="00500434">
              <w:rPr>
                <w:sz w:val="20"/>
                <w:szCs w:val="20"/>
                <w:lang w:val="lv-LV"/>
              </w:rPr>
              <w:t xml:space="preserve">● Palīdz sagatavot vietu darbam: parāda, kur atrast vecās avīzes vai kādu citu materiālu, ar ko apklāt galdu, trauku ūdenim, papīra dvieļus vai lupatiņu tīrīšanai. </w:t>
            </w:r>
          </w:p>
          <w:p w14:paraId="5841A640" w14:textId="1DDB1D4A" w:rsidR="004E3C2B" w:rsidRPr="002A3D44" w:rsidRDefault="004E3C2B" w:rsidP="00F14AFF">
            <w:pPr>
              <w:rPr>
                <w:color w:val="FF0000"/>
                <w:sz w:val="20"/>
                <w:szCs w:val="20"/>
                <w:lang w:val="lv-LV"/>
              </w:rPr>
            </w:pPr>
            <w:r w:rsidRPr="002A3D44">
              <w:rPr>
                <w:color w:val="FF0000"/>
                <w:sz w:val="20"/>
                <w:szCs w:val="20"/>
                <w:lang w:val="lv-LV"/>
              </w:rPr>
              <w:t>● Ļauj bērnam izdarboties ar krāsām, tās jaucot, krāsojot, līdz viss papīrs kļūst brūns.</w:t>
            </w:r>
          </w:p>
          <w:p w14:paraId="65641806" w14:textId="77777777" w:rsidR="004E3C2B" w:rsidRPr="00500434" w:rsidRDefault="001B3EB6" w:rsidP="003055CA">
            <w:pPr>
              <w:rPr>
                <w:i/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● Ja iespējams, fotografē </w:t>
            </w:r>
            <w:r w:rsidR="0011020E" w:rsidRPr="003055CA">
              <w:rPr>
                <w:sz w:val="20"/>
                <w:szCs w:val="20"/>
                <w:lang w:val="lv-LV"/>
              </w:rPr>
              <w:t xml:space="preserve">bērna </w:t>
            </w:r>
            <w:r w:rsidR="003055CA">
              <w:rPr>
                <w:sz w:val="20"/>
                <w:szCs w:val="20"/>
                <w:lang w:val="lv-LV"/>
              </w:rPr>
              <w:t>darbošanas,</w:t>
            </w:r>
            <w:r w:rsidR="0011020E" w:rsidRPr="003055CA">
              <w:rPr>
                <w:sz w:val="20"/>
                <w:szCs w:val="20"/>
                <w:lang w:val="lv-LV"/>
              </w:rPr>
              <w:t xml:space="preserve"> lai bērns varētu vieglāk atcerēties un izvērtēt savu mācīšanos.</w:t>
            </w:r>
          </w:p>
        </w:tc>
        <w:tc>
          <w:tcPr>
            <w:tcW w:w="1748" w:type="dxa"/>
            <w:shd w:val="clear" w:color="auto" w:fill="99EFB4"/>
          </w:tcPr>
          <w:p w14:paraId="4BFA8C40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 xml:space="preserve">● Jautājot palīdz atcerēties, kas paveikts un kādā veidā tika sasniegts rezultāts. </w:t>
            </w:r>
          </w:p>
          <w:p w14:paraId="65E34691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>● Jautājot rosina domāt par dažādiem veidiem, kā izmantot pieejamos materiālus, risināt radušās problēmas.</w:t>
            </w:r>
          </w:p>
          <w:p w14:paraId="5B172847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 xml:space="preserve"> ● Norāda uz bērna veiksmēm, to, kas labi padarīts, izdevies.</w:t>
            </w:r>
          </w:p>
          <w:p w14:paraId="22711272" w14:textId="77777777" w:rsidR="004E3C2B" w:rsidRPr="00500434" w:rsidRDefault="004E3C2B" w:rsidP="00F14AFF">
            <w:pPr>
              <w:jc w:val="center"/>
              <w:rPr>
                <w:b/>
                <w:i/>
                <w:sz w:val="28"/>
                <w:szCs w:val="28"/>
                <w:lang w:val="lv-LV"/>
              </w:rPr>
            </w:pPr>
          </w:p>
          <w:p w14:paraId="66DD7368" w14:textId="77777777" w:rsidR="004E3C2B" w:rsidRPr="00500434" w:rsidRDefault="004E3C2B" w:rsidP="00F14AFF">
            <w:pPr>
              <w:jc w:val="center"/>
              <w:rPr>
                <w:b/>
                <w:i/>
                <w:sz w:val="24"/>
                <w:szCs w:val="24"/>
                <w:lang w:val="lv-LV"/>
              </w:rPr>
            </w:pPr>
          </w:p>
          <w:p w14:paraId="58A14E5F" w14:textId="77777777" w:rsidR="004E3C2B" w:rsidRPr="00500434" w:rsidRDefault="004E3C2B" w:rsidP="00F14AFF">
            <w:pPr>
              <w:jc w:val="center"/>
              <w:rPr>
                <w:b/>
                <w:i/>
                <w:sz w:val="24"/>
                <w:szCs w:val="24"/>
                <w:lang w:val="lv-LV"/>
              </w:rPr>
            </w:pPr>
          </w:p>
          <w:p w14:paraId="3F487A70" w14:textId="77777777" w:rsidR="004E3C2B" w:rsidRPr="00500434" w:rsidRDefault="004E3C2B" w:rsidP="00F14AFF">
            <w:pPr>
              <w:jc w:val="center"/>
              <w:rPr>
                <w:b/>
                <w:i/>
                <w:sz w:val="24"/>
                <w:szCs w:val="24"/>
                <w:lang w:val="lv-LV"/>
              </w:rPr>
            </w:pPr>
          </w:p>
          <w:p w14:paraId="5A8DF20D" w14:textId="77777777" w:rsidR="004E3C2B" w:rsidRPr="00500434" w:rsidRDefault="004E3C2B" w:rsidP="00F14AFF">
            <w:pPr>
              <w:jc w:val="center"/>
              <w:rPr>
                <w:b/>
                <w:i/>
                <w:sz w:val="24"/>
                <w:szCs w:val="24"/>
                <w:lang w:val="lv-LV"/>
              </w:rPr>
            </w:pPr>
          </w:p>
          <w:p w14:paraId="128BD4FC" w14:textId="77777777" w:rsidR="004E3C2B" w:rsidRPr="00500434" w:rsidRDefault="004E3C2B" w:rsidP="00F14AFF">
            <w:pPr>
              <w:jc w:val="center"/>
              <w:rPr>
                <w:b/>
                <w:i/>
                <w:sz w:val="24"/>
                <w:szCs w:val="24"/>
                <w:lang w:val="lv-LV"/>
              </w:rPr>
            </w:pPr>
          </w:p>
          <w:p w14:paraId="19768F7B" w14:textId="77777777" w:rsidR="004E3C2B" w:rsidRPr="00500434" w:rsidRDefault="004E3C2B" w:rsidP="00F14AFF">
            <w:pPr>
              <w:jc w:val="center"/>
              <w:rPr>
                <w:b/>
                <w:i/>
                <w:sz w:val="24"/>
                <w:szCs w:val="24"/>
                <w:lang w:val="lv-LV"/>
              </w:rPr>
            </w:pPr>
          </w:p>
          <w:p w14:paraId="746B238B" w14:textId="77777777" w:rsidR="004E3C2B" w:rsidRPr="00500434" w:rsidRDefault="004E3C2B" w:rsidP="00F14AFF">
            <w:pPr>
              <w:jc w:val="center"/>
              <w:rPr>
                <w:i/>
                <w:sz w:val="24"/>
                <w:szCs w:val="24"/>
                <w:lang w:val="lv-LV"/>
              </w:rPr>
            </w:pPr>
            <w:r w:rsidRPr="00500434">
              <w:rPr>
                <w:b/>
                <w:i/>
                <w:sz w:val="24"/>
                <w:szCs w:val="24"/>
                <w:lang w:val="lv-LV"/>
              </w:rPr>
              <w:t>Paveikto var nofotografē</w:t>
            </w:r>
            <w:r w:rsidRPr="00500434">
              <w:rPr>
                <w:i/>
                <w:sz w:val="24"/>
                <w:szCs w:val="24"/>
                <w:lang w:val="lv-LV"/>
              </w:rPr>
              <w:t>t</w:t>
            </w:r>
          </w:p>
          <w:p w14:paraId="4D3F7EBC" w14:textId="77777777" w:rsidR="004E3C2B" w:rsidRPr="00500434" w:rsidRDefault="004E3C2B" w:rsidP="00F14AFF">
            <w:pPr>
              <w:jc w:val="center"/>
              <w:rPr>
                <w:b/>
                <w:i/>
                <w:u w:val="single"/>
                <w:lang w:val="lv-LV"/>
              </w:rPr>
            </w:pPr>
            <w:r w:rsidRPr="00500434">
              <w:rPr>
                <w:i/>
                <w:lang w:val="lv-LV"/>
              </w:rPr>
              <w:t xml:space="preserve">un atsūtīt uz e-pastu: </w:t>
            </w:r>
            <w:hyperlink r:id="rId15" w:history="1">
              <w:r w:rsidRPr="00500434">
                <w:rPr>
                  <w:rStyle w:val="a4"/>
                  <w:i/>
                  <w:sz w:val="20"/>
                  <w:szCs w:val="20"/>
                  <w:lang w:val="lv-LV"/>
                </w:rPr>
                <w:t>kruinga@inbox.lv</w:t>
              </w:r>
            </w:hyperlink>
            <w:r w:rsidRPr="00500434">
              <w:rPr>
                <w:i/>
                <w:sz w:val="20"/>
                <w:szCs w:val="20"/>
                <w:lang w:val="lv-LV"/>
              </w:rPr>
              <w:t xml:space="preserve"> </w:t>
            </w:r>
            <w:r w:rsidRPr="00500434">
              <w:rPr>
                <w:i/>
                <w:lang w:val="lv-LV"/>
              </w:rPr>
              <w:t xml:space="preserve">    </w:t>
            </w:r>
            <w:r w:rsidRPr="00500434">
              <w:rPr>
                <w:b/>
                <w:i/>
                <w:u w:val="single"/>
                <w:lang w:val="lv-LV"/>
              </w:rPr>
              <w:t>Lai izvietot  mūsu mājās lapā!</w:t>
            </w:r>
          </w:p>
          <w:p w14:paraId="17EDDA3A" w14:textId="77777777" w:rsidR="004E3C2B" w:rsidRPr="00500434" w:rsidRDefault="004E3C2B" w:rsidP="00F14AFF">
            <w:pPr>
              <w:jc w:val="center"/>
              <w:rPr>
                <w:i/>
                <w:sz w:val="28"/>
                <w:szCs w:val="28"/>
                <w:lang w:val="lv-LV"/>
              </w:rPr>
            </w:pPr>
          </w:p>
        </w:tc>
      </w:tr>
      <w:tr w:rsidR="004E3C2B" w:rsidRPr="00E53090" w14:paraId="4465BDE9" w14:textId="77777777" w:rsidTr="00B1021B">
        <w:trPr>
          <w:gridBefore w:val="1"/>
          <w:wBefore w:w="318" w:type="dxa"/>
        </w:trPr>
        <w:tc>
          <w:tcPr>
            <w:tcW w:w="10598" w:type="dxa"/>
            <w:gridSpan w:val="4"/>
          </w:tcPr>
          <w:p w14:paraId="28126ECD" w14:textId="0E2676FB" w:rsidR="004E3C2B" w:rsidRPr="00500434" w:rsidRDefault="004E3C2B" w:rsidP="00F14AFF">
            <w:pPr>
              <w:rPr>
                <w:sz w:val="36"/>
                <w:szCs w:val="36"/>
                <w:lang w:val="lv-LV"/>
              </w:rPr>
            </w:pPr>
            <w:r w:rsidRPr="00500434">
              <w:rPr>
                <w:b/>
                <w:sz w:val="36"/>
                <w:szCs w:val="36"/>
                <w:highlight w:val="yellow"/>
                <w:u w:val="single"/>
                <w:lang w:val="lv-LV"/>
              </w:rPr>
              <w:lastRenderedPageBreak/>
              <w:t>Lasīšana</w:t>
            </w:r>
            <w:r w:rsidRPr="00500434">
              <w:rPr>
                <w:sz w:val="36"/>
                <w:szCs w:val="36"/>
                <w:lang w:val="lv-LV"/>
              </w:rPr>
              <w:t xml:space="preserve"> </w:t>
            </w:r>
          </w:p>
          <w:p w14:paraId="66317667" w14:textId="77777777" w:rsidR="004E3C2B" w:rsidRPr="00500434" w:rsidRDefault="004E3C2B" w:rsidP="00F14AFF">
            <w:pPr>
              <w:rPr>
                <w:lang w:val="lv-LV"/>
              </w:rPr>
            </w:pPr>
            <w:r w:rsidRPr="00500434">
              <w:rPr>
                <w:lang w:val="lv-LV"/>
              </w:rPr>
              <w:t xml:space="preserve">Bērnam ir svarīgi atrast laiku, kad viņš </w:t>
            </w:r>
            <w:r w:rsidRPr="00500434">
              <w:rPr>
                <w:u w:val="single"/>
                <w:lang w:val="lv-LV"/>
              </w:rPr>
              <w:t>pats var šķirstīt grāmatas</w:t>
            </w:r>
            <w:r w:rsidRPr="00500434">
              <w:rPr>
                <w:lang w:val="lv-LV"/>
              </w:rPr>
              <w:t xml:space="preserve">, skatīties attēlus un iedziļināties vizuālajā informācija. </w:t>
            </w:r>
            <w:r w:rsidRPr="00500434">
              <w:rPr>
                <w:u w:val="single"/>
                <w:lang w:val="lv-LV"/>
              </w:rPr>
              <w:t>Turpiniet lasīt grāmatas</w:t>
            </w:r>
            <w:r w:rsidRPr="00500434">
              <w:rPr>
                <w:lang w:val="lv-LV"/>
              </w:rPr>
              <w:t xml:space="preserve">, kuras bērns izvēlas lasīšanai. </w:t>
            </w:r>
          </w:p>
          <w:p w14:paraId="129835A5" w14:textId="42B1FA2B" w:rsidR="004E3C2B" w:rsidRPr="00500434" w:rsidRDefault="006F086B" w:rsidP="00F14AFF">
            <w:pPr>
              <w:rPr>
                <w:b/>
                <w:sz w:val="28"/>
                <w:szCs w:val="28"/>
                <w:lang w:val="lv-LV"/>
              </w:rPr>
            </w:pPr>
            <w:proofErr w:type="spellStart"/>
            <w:r>
              <w:rPr>
                <w:b/>
                <w:sz w:val="28"/>
                <w:szCs w:val="28"/>
                <w:lang w:val="lv-LV"/>
              </w:rPr>
              <w:t>Dzejoļis</w:t>
            </w:r>
            <w:proofErr w:type="spellEnd"/>
            <w:r>
              <w:rPr>
                <w:b/>
                <w:sz w:val="28"/>
                <w:szCs w:val="28"/>
                <w:lang w:val="lv-LV"/>
              </w:rPr>
              <w:t xml:space="preserve">, </w:t>
            </w:r>
            <w:r w:rsidR="004E3C2B" w:rsidRPr="00500434">
              <w:rPr>
                <w:b/>
                <w:sz w:val="28"/>
                <w:szCs w:val="28"/>
                <w:lang w:val="lv-LV"/>
              </w:rPr>
              <w:t>Pasaka</w:t>
            </w:r>
          </w:p>
          <w:p w14:paraId="744EC7D1" w14:textId="77777777" w:rsidR="0024656D" w:rsidRDefault="004E3C2B" w:rsidP="00F14AFF">
            <w:pPr>
              <w:rPr>
                <w:sz w:val="28"/>
                <w:szCs w:val="28"/>
                <w:lang w:val="lv-LV"/>
              </w:rPr>
            </w:pPr>
            <w:r w:rsidRPr="00EB7FC0">
              <w:rPr>
                <w:sz w:val="28"/>
                <w:szCs w:val="28"/>
                <w:highlight w:val="yellow"/>
                <w:lang w:val="lv-LV"/>
              </w:rPr>
              <w:t>Līdz 3g.</w:t>
            </w:r>
          </w:p>
          <w:p w14:paraId="5BFD9D24" w14:textId="77777777" w:rsidR="00D318F0" w:rsidRDefault="00D318F0" w:rsidP="00F14AFF">
            <w:pPr>
              <w:rPr>
                <w:lang w:val="en-US"/>
              </w:rPr>
            </w:pPr>
            <w:proofErr w:type="spellStart"/>
            <w:r w:rsidRPr="00D318F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6"/>
                <w:szCs w:val="26"/>
                <w:lang w:val="lv-LV"/>
              </w:rPr>
              <w:t>Mamm</w:t>
            </w:r>
            <w:proofErr w:type="spellEnd"/>
            <w:r w:rsidRPr="00D318F0"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6"/>
                <w:szCs w:val="26"/>
                <w:lang w:val="lv-LV"/>
              </w:rPr>
              <w:t>, kur lielā karote?</w:t>
            </w:r>
            <w:r w:rsidRPr="00D318F0">
              <w:rPr>
                <w:lang w:val="en-US"/>
              </w:rPr>
              <w:t xml:space="preserve"> </w:t>
            </w:r>
          </w:p>
          <w:p w14:paraId="53E14A7B" w14:textId="2B8255EE" w:rsidR="00D318F0" w:rsidRPr="00D318F0" w:rsidRDefault="00D318F0" w:rsidP="00F14AFF">
            <w:pPr>
              <w:rPr>
                <w:sz w:val="28"/>
                <w:szCs w:val="28"/>
                <w:lang w:val="en-US"/>
              </w:rPr>
            </w:pPr>
            <w:proofErr w:type="spellStart"/>
            <w:r w:rsidRPr="00D318F0">
              <w:rPr>
                <w:lang w:val="en-US"/>
              </w:rPr>
              <w:t>Latviešu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taut</w:t>
            </w:r>
            <w:r>
              <w:rPr>
                <w:lang w:val="en-US"/>
              </w:rPr>
              <w:t>as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pasaka</w:t>
            </w:r>
            <w:proofErr w:type="spellEnd"/>
            <w:r w:rsidRPr="00D318F0">
              <w:rPr>
                <w:lang w:val="en-US"/>
              </w:rPr>
              <w:br/>
            </w:r>
            <w:r w:rsidRPr="00D318F0">
              <w:rPr>
                <w:lang w:val="en-US"/>
              </w:rPr>
              <w:br/>
            </w:r>
            <w:proofErr w:type="spellStart"/>
            <w:r w:rsidRPr="00D318F0">
              <w:rPr>
                <w:lang w:val="en-US"/>
              </w:rPr>
              <w:t>Māte</w:t>
            </w:r>
            <w:proofErr w:type="spellEnd"/>
            <w:r w:rsidRPr="00D318F0">
              <w:rPr>
                <w:lang w:val="en-US"/>
              </w:rPr>
              <w:t xml:space="preserve"> no </w:t>
            </w:r>
            <w:proofErr w:type="spellStart"/>
            <w:r w:rsidRPr="00D318F0">
              <w:rPr>
                <w:lang w:val="en-US"/>
              </w:rPr>
              <w:t>rīta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meitiņu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celdama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saka</w:t>
            </w:r>
            <w:proofErr w:type="spellEnd"/>
            <w:r w:rsidRPr="00D318F0">
              <w:rPr>
                <w:lang w:val="en-US"/>
              </w:rPr>
              <w:t xml:space="preserve">: - </w:t>
            </w:r>
            <w:proofErr w:type="spellStart"/>
            <w:r w:rsidRPr="00D318F0">
              <w:rPr>
                <w:lang w:val="en-US"/>
              </w:rPr>
              <w:t>Celies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meitiņ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celies</w:t>
            </w:r>
            <w:proofErr w:type="spellEnd"/>
            <w:r w:rsidRPr="00D318F0">
              <w:rPr>
                <w:lang w:val="en-US"/>
              </w:rPr>
              <w:t xml:space="preserve"> – </w:t>
            </w:r>
            <w:proofErr w:type="spellStart"/>
            <w:r w:rsidRPr="00D318F0">
              <w:rPr>
                <w:lang w:val="en-US"/>
              </w:rPr>
              <w:t>jau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gailītis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dzied</w:t>
            </w:r>
            <w:proofErr w:type="spellEnd"/>
            <w:r w:rsidRPr="00D318F0">
              <w:rPr>
                <w:lang w:val="en-US"/>
              </w:rPr>
              <w:t>!</w:t>
            </w:r>
            <w:r w:rsidRPr="00D318F0">
              <w:rPr>
                <w:lang w:val="en-US"/>
              </w:rPr>
              <w:br/>
            </w:r>
            <w:proofErr w:type="spellStart"/>
            <w:r w:rsidRPr="00D318F0">
              <w:rPr>
                <w:lang w:val="en-US"/>
              </w:rPr>
              <w:t>Meita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atbild</w:t>
            </w:r>
            <w:proofErr w:type="spellEnd"/>
            <w:r w:rsidRPr="00D318F0">
              <w:rPr>
                <w:lang w:val="en-US"/>
              </w:rPr>
              <w:t xml:space="preserve">: </w:t>
            </w:r>
            <w:r w:rsidRPr="00D318F0">
              <w:rPr>
                <w:lang w:val="en-US"/>
              </w:rPr>
              <w:br/>
              <w:t xml:space="preserve">- Lai </w:t>
            </w:r>
            <w:proofErr w:type="spellStart"/>
            <w:r w:rsidRPr="00D318F0">
              <w:rPr>
                <w:lang w:val="en-US"/>
              </w:rPr>
              <w:t>dzied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māmiņ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gailītis</w:t>
            </w:r>
            <w:proofErr w:type="spellEnd"/>
            <w:r w:rsidRPr="00D318F0">
              <w:rPr>
                <w:lang w:val="en-US"/>
              </w:rPr>
              <w:t xml:space="preserve">. </w:t>
            </w:r>
            <w:proofErr w:type="spellStart"/>
            <w:r w:rsidRPr="00D318F0">
              <w:rPr>
                <w:lang w:val="en-US"/>
              </w:rPr>
              <w:t>Gailītim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maza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galviņa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drīz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var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izgulēties</w:t>
            </w:r>
            <w:proofErr w:type="spellEnd"/>
            <w:r w:rsidRPr="00D318F0">
              <w:rPr>
                <w:lang w:val="en-US"/>
              </w:rPr>
              <w:t>.</w:t>
            </w:r>
            <w:r w:rsidRPr="00D318F0">
              <w:rPr>
                <w:lang w:val="en-US"/>
              </w:rPr>
              <w:br/>
              <w:t xml:space="preserve">- </w:t>
            </w:r>
            <w:proofErr w:type="spellStart"/>
            <w:r w:rsidRPr="00D318F0">
              <w:rPr>
                <w:lang w:val="en-US"/>
              </w:rPr>
              <w:t>Celies</w:t>
            </w:r>
            <w:proofErr w:type="spellEnd"/>
            <w:r w:rsidRPr="00D318F0">
              <w:rPr>
                <w:lang w:val="en-US"/>
              </w:rPr>
              <w:t xml:space="preserve"> nu, </w:t>
            </w:r>
            <w:proofErr w:type="spellStart"/>
            <w:r w:rsidRPr="00D318F0">
              <w:rPr>
                <w:lang w:val="en-US"/>
              </w:rPr>
              <w:t>meitiņ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celies</w:t>
            </w:r>
            <w:proofErr w:type="spellEnd"/>
            <w:r w:rsidRPr="00D318F0">
              <w:rPr>
                <w:lang w:val="en-US"/>
              </w:rPr>
              <w:t xml:space="preserve"> – </w:t>
            </w:r>
            <w:proofErr w:type="spellStart"/>
            <w:r w:rsidRPr="00D318F0">
              <w:rPr>
                <w:lang w:val="en-US"/>
              </w:rPr>
              <w:t>jau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gaismiņa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aust</w:t>
            </w:r>
            <w:proofErr w:type="spellEnd"/>
            <w:r w:rsidRPr="00D318F0">
              <w:rPr>
                <w:lang w:val="en-US"/>
              </w:rPr>
              <w:t>!</w:t>
            </w:r>
            <w:r w:rsidRPr="00D318F0">
              <w:rPr>
                <w:lang w:val="en-US"/>
              </w:rPr>
              <w:br/>
              <w:t xml:space="preserve">- Lai </w:t>
            </w:r>
            <w:proofErr w:type="spellStart"/>
            <w:r w:rsidRPr="00D318F0">
              <w:rPr>
                <w:lang w:val="en-US"/>
              </w:rPr>
              <w:t>aust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māmiņ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gaismiņa</w:t>
            </w:r>
            <w:proofErr w:type="spellEnd"/>
            <w:r w:rsidRPr="00D318F0">
              <w:rPr>
                <w:lang w:val="en-US"/>
              </w:rPr>
              <w:t xml:space="preserve">. </w:t>
            </w:r>
            <w:proofErr w:type="spellStart"/>
            <w:r w:rsidRPr="00D318F0">
              <w:rPr>
                <w:lang w:val="en-US"/>
              </w:rPr>
              <w:t>Viņai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daudz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jāapgaismo</w:t>
            </w:r>
            <w:proofErr w:type="spellEnd"/>
            <w:r w:rsidRPr="00D318F0">
              <w:rPr>
                <w:lang w:val="en-US"/>
              </w:rPr>
              <w:t>.</w:t>
            </w:r>
            <w:r w:rsidRPr="00D318F0">
              <w:rPr>
                <w:lang w:val="en-US"/>
              </w:rPr>
              <w:br/>
              <w:t xml:space="preserve">- </w:t>
            </w:r>
            <w:proofErr w:type="spellStart"/>
            <w:r w:rsidRPr="00D318F0">
              <w:rPr>
                <w:lang w:val="en-US"/>
              </w:rPr>
              <w:t>Celies</w:t>
            </w:r>
            <w:proofErr w:type="spellEnd"/>
            <w:r w:rsidRPr="00D318F0">
              <w:rPr>
                <w:lang w:val="en-US"/>
              </w:rPr>
              <w:t xml:space="preserve"> nu, </w:t>
            </w:r>
            <w:proofErr w:type="spellStart"/>
            <w:r w:rsidRPr="00D318F0">
              <w:rPr>
                <w:lang w:val="en-US"/>
              </w:rPr>
              <w:t>meitiņ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celies</w:t>
            </w:r>
            <w:proofErr w:type="spellEnd"/>
            <w:r w:rsidRPr="00D318F0">
              <w:rPr>
                <w:lang w:val="en-US"/>
              </w:rPr>
              <w:t xml:space="preserve"> – </w:t>
            </w:r>
            <w:proofErr w:type="spellStart"/>
            <w:r w:rsidRPr="00D318F0">
              <w:rPr>
                <w:lang w:val="en-US"/>
              </w:rPr>
              <w:t>jau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saulīte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lec</w:t>
            </w:r>
            <w:proofErr w:type="spellEnd"/>
            <w:r w:rsidRPr="00D318F0">
              <w:rPr>
                <w:lang w:val="en-US"/>
              </w:rPr>
              <w:t>!</w:t>
            </w:r>
            <w:r w:rsidRPr="00D318F0">
              <w:rPr>
                <w:lang w:val="en-US"/>
              </w:rPr>
              <w:br/>
              <w:t xml:space="preserve">- Lai </w:t>
            </w:r>
            <w:proofErr w:type="spellStart"/>
            <w:r w:rsidRPr="00D318F0">
              <w:rPr>
                <w:lang w:val="en-US"/>
              </w:rPr>
              <w:t>lec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vien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saulīte</w:t>
            </w:r>
            <w:proofErr w:type="spellEnd"/>
            <w:r w:rsidRPr="00D318F0">
              <w:rPr>
                <w:lang w:val="en-US"/>
              </w:rPr>
              <w:t xml:space="preserve">. </w:t>
            </w:r>
            <w:proofErr w:type="spellStart"/>
            <w:r w:rsidRPr="00D318F0">
              <w:rPr>
                <w:lang w:val="en-US"/>
              </w:rPr>
              <w:t>Saulītei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tālu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jātek</w:t>
            </w:r>
            <w:proofErr w:type="spellEnd"/>
            <w:r w:rsidRPr="00D318F0">
              <w:rPr>
                <w:lang w:val="en-US"/>
              </w:rPr>
              <w:t>.</w:t>
            </w:r>
            <w:r w:rsidRPr="00D318F0">
              <w:rPr>
                <w:lang w:val="en-US"/>
              </w:rPr>
              <w:br/>
              <w:t xml:space="preserve">- </w:t>
            </w:r>
            <w:proofErr w:type="spellStart"/>
            <w:r w:rsidRPr="00D318F0">
              <w:rPr>
                <w:lang w:val="en-US"/>
              </w:rPr>
              <w:t>Celies</w:t>
            </w:r>
            <w:proofErr w:type="spellEnd"/>
            <w:r w:rsidRPr="00D318F0">
              <w:rPr>
                <w:lang w:val="en-US"/>
              </w:rPr>
              <w:t xml:space="preserve"> nu, </w:t>
            </w:r>
            <w:proofErr w:type="spellStart"/>
            <w:r w:rsidRPr="00D318F0">
              <w:rPr>
                <w:lang w:val="en-US"/>
              </w:rPr>
              <w:t>meitiņ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celies</w:t>
            </w:r>
            <w:proofErr w:type="spellEnd"/>
            <w:r w:rsidRPr="00D318F0">
              <w:rPr>
                <w:lang w:val="en-US"/>
              </w:rPr>
              <w:t xml:space="preserve"> – </w:t>
            </w:r>
            <w:proofErr w:type="spellStart"/>
            <w:r w:rsidRPr="00D318F0">
              <w:rPr>
                <w:lang w:val="en-US"/>
              </w:rPr>
              <w:t>jau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putra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izvārīta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jāēd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brokastis</w:t>
            </w:r>
            <w:proofErr w:type="spellEnd"/>
            <w:r w:rsidRPr="00D318F0">
              <w:rPr>
                <w:lang w:val="en-US"/>
              </w:rPr>
              <w:t>.</w:t>
            </w:r>
            <w:r w:rsidRPr="00D318F0">
              <w:rPr>
                <w:lang w:val="en-US"/>
              </w:rPr>
              <w:br/>
              <w:t xml:space="preserve">Nu </w:t>
            </w:r>
            <w:proofErr w:type="spellStart"/>
            <w:r w:rsidRPr="00D318F0">
              <w:rPr>
                <w:lang w:val="en-US"/>
              </w:rPr>
              <w:t>gan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meitiņa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aši</w:t>
            </w:r>
            <w:proofErr w:type="spellEnd"/>
            <w:r w:rsidRPr="00D318F0">
              <w:rPr>
                <w:lang w:val="en-US"/>
              </w:rPr>
              <w:t xml:space="preserve"> no </w:t>
            </w:r>
            <w:proofErr w:type="spellStart"/>
            <w:r w:rsidRPr="00D318F0">
              <w:rPr>
                <w:lang w:val="en-US"/>
              </w:rPr>
              <w:t>gultas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laukā</w:t>
            </w:r>
            <w:proofErr w:type="spellEnd"/>
            <w:r w:rsidRPr="00D318F0">
              <w:rPr>
                <w:lang w:val="en-US"/>
              </w:rPr>
              <w:t xml:space="preserve"> un </w:t>
            </w:r>
            <w:proofErr w:type="spellStart"/>
            <w:r w:rsidRPr="00D318F0">
              <w:rPr>
                <w:lang w:val="en-US"/>
              </w:rPr>
              <w:t>sauc</w:t>
            </w:r>
            <w:proofErr w:type="spellEnd"/>
            <w:r w:rsidRPr="00D318F0">
              <w:rPr>
                <w:lang w:val="en-US"/>
              </w:rPr>
              <w:t xml:space="preserve">: - </w:t>
            </w:r>
            <w:proofErr w:type="spellStart"/>
            <w:r w:rsidRPr="00D318F0">
              <w:rPr>
                <w:lang w:val="en-US"/>
              </w:rPr>
              <w:t>Mamm</w:t>
            </w:r>
            <w:proofErr w:type="spellEnd"/>
            <w:r w:rsidRPr="00D318F0">
              <w:rPr>
                <w:lang w:val="en-US"/>
              </w:rPr>
              <w:t xml:space="preserve">, </w:t>
            </w:r>
            <w:proofErr w:type="spellStart"/>
            <w:r w:rsidRPr="00D318F0">
              <w:rPr>
                <w:lang w:val="en-US"/>
              </w:rPr>
              <w:t>kur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lielā</w:t>
            </w:r>
            <w:proofErr w:type="spellEnd"/>
            <w:r w:rsidRPr="00D318F0">
              <w:rPr>
                <w:lang w:val="en-US"/>
              </w:rPr>
              <w:t xml:space="preserve"> </w:t>
            </w:r>
            <w:proofErr w:type="spellStart"/>
            <w:r w:rsidRPr="00D318F0">
              <w:rPr>
                <w:lang w:val="en-US"/>
              </w:rPr>
              <w:t>karote</w:t>
            </w:r>
            <w:proofErr w:type="spellEnd"/>
            <w:r w:rsidRPr="00D318F0">
              <w:rPr>
                <w:lang w:val="en-US"/>
              </w:rPr>
              <w:t>?</w:t>
            </w:r>
          </w:p>
          <w:p w14:paraId="3AABBC6B" w14:textId="0E835593" w:rsidR="00777B9C" w:rsidRPr="00777B9C" w:rsidRDefault="004E3C2B" w:rsidP="00777B9C">
            <w:pPr>
              <w:pStyle w:val="2"/>
              <w:outlineLvl w:val="1"/>
              <w:rPr>
                <w:lang w:val="lv-LV"/>
              </w:rPr>
            </w:pPr>
            <w:r w:rsidRPr="00500434">
              <w:rPr>
                <w:lang w:val="lv-LV"/>
              </w:rPr>
              <w:t xml:space="preserve"> </w:t>
            </w:r>
            <w:r w:rsidR="00777B9C">
              <w:rPr>
                <w:lang w:val="lv-LV"/>
              </w:rPr>
              <w:t>Pienenītes R.Blaumanis</w:t>
            </w:r>
          </w:p>
          <w:p w14:paraId="69681F7F" w14:textId="77777777" w:rsidR="00777B9C" w:rsidRDefault="00777B9C" w:rsidP="00777B9C">
            <w:pPr>
              <w:pStyle w:val="aa"/>
            </w:pPr>
            <w:r>
              <w:t>Pienenītes, pienenītes</w:t>
            </w:r>
            <w:r>
              <w:br/>
              <w:t>Sēd uz zaļas pakalnītes;</w:t>
            </w:r>
            <w:r>
              <w:br/>
              <w:t>Iet garām mīļā saule,</w:t>
            </w:r>
            <w:r>
              <w:br/>
              <w:t>Dod visām labu rītu.</w:t>
            </w:r>
          </w:p>
          <w:p w14:paraId="7CE15D08" w14:textId="5F76ADDC" w:rsidR="00EB7FC0" w:rsidRDefault="00777B9C" w:rsidP="00777B9C">
            <w:pPr>
              <w:pStyle w:val="aa"/>
            </w:pPr>
            <w:r>
              <w:t>Pienenītes, pienenītes,</w:t>
            </w:r>
            <w:r>
              <w:br/>
              <w:t>Mums tā skaisti radoties;</w:t>
            </w:r>
            <w:r>
              <w:br/>
              <w:t>Visa esmu tīra zelta,</w:t>
            </w:r>
            <w:r>
              <w:br/>
              <w:t>Jums zeltīti lindraciņi.</w:t>
            </w:r>
          </w:p>
          <w:p w14:paraId="747C8032" w14:textId="7B9F4B1A" w:rsidR="00777B9C" w:rsidRPr="00777B9C" w:rsidRDefault="00777B9C" w:rsidP="00777B9C">
            <w:pPr>
              <w:pStyle w:val="2"/>
              <w:outlineLvl w:val="1"/>
              <w:rPr>
                <w:lang w:val="lv-LV"/>
              </w:rPr>
            </w:pPr>
            <w:proofErr w:type="gramStart"/>
            <w:r>
              <w:t>Сказка про одуванчик</w:t>
            </w:r>
            <w:proofErr w:type="gramEnd"/>
            <w:r>
              <w:rPr>
                <w:lang w:val="lv-LV"/>
              </w:rPr>
              <w:t xml:space="preserve">   </w:t>
            </w:r>
            <w:r w:rsidRPr="00777B9C">
              <w:rPr>
                <w:lang w:val="lv-LV"/>
              </w:rPr>
              <w:t>http://svoiskazki.ru/skazki-pro-oduvanchik/</w:t>
            </w:r>
          </w:p>
          <w:p w14:paraId="4C01BBB5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Однажды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появился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в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траве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маленький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росточек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посмотрел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сторонам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подумал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:</w:t>
            </w:r>
          </w:p>
          <w:p w14:paraId="798AE1B2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–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Интересно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каким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я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буду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когда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вырасту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?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Вот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бы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мне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стать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красивым-красивым,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ярким-ярким!</w:t>
            </w:r>
            <w:proofErr w:type="spellEnd"/>
          </w:p>
          <w:p w14:paraId="60016CC9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Прошел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теплый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дождик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поднялся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росточек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повыше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–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вдруг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увидел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в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небе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солнышко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14:paraId="31B7566D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–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Ух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ты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!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Вот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бы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мне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вырасти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таким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как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солнышко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–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подумал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маленький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росточек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14:paraId="5810C8A0" w14:textId="77777777" w:rsidR="00777B9C" w:rsidRPr="00777B9C" w:rsidRDefault="00777B9C" w:rsidP="00777B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Одуванчик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божья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коровка</w:t>
            </w:r>
            <w:proofErr w:type="spellEnd"/>
          </w:p>
          <w:p w14:paraId="16ED7EBD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Солнышко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посмотрело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с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высоты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улыбнулось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–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стал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росточек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желтым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одуванчиком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.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Каждый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день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раскрывался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он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в</w:t>
            </w:r>
          </w:p>
          <w:p w14:paraId="3023DF9E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зеленой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травке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светил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всем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букашкам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как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маленькое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солнышко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14:paraId="6B468AC2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однажды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посмотрел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одуванчик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на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небо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увидел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там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облако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–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белое-белое,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пушистое-пушистое.</w:t>
            </w:r>
            <w:proofErr w:type="spellEnd"/>
          </w:p>
          <w:p w14:paraId="0C4636EE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lastRenderedPageBreak/>
              <w:t xml:space="preserve">–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Ух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ты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!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Вот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бы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мне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стать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таким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как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это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облако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–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подумал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желтый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одуванчик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14:paraId="7CB60513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Облако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посмотрело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вниз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–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превратился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одуванчик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в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легкое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беленькое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облачко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на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ножке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.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Дунул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ветерок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–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облачко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рассыпалось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на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много-много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маленьких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пушинок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они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разлетелись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над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полянкой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далеко-далеко.</w:t>
            </w:r>
            <w:proofErr w:type="spellEnd"/>
          </w:p>
          <w:p w14:paraId="6DEDA814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Прошло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совсем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немного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времени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–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там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куда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приземлились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пушинки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появились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маленькие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росточки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.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Это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одуванчики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.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Скоро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станут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они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желтыми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как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солнышко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а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потом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белыми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как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облако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. И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если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на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них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дунуть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–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опять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разлетятся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пушинки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далеко-далеко.</w:t>
            </w:r>
            <w:proofErr w:type="spellEnd"/>
          </w:p>
          <w:p w14:paraId="515602F9" w14:textId="77777777" w:rsidR="00777B9C" w:rsidRPr="00777B9C" w:rsidRDefault="00777B9C" w:rsidP="00777B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Приходи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на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полянку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</w:t>
            </w:r>
            <w:proofErr w:type="spellStart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попробуй</w:t>
            </w:r>
            <w:proofErr w:type="spellEnd"/>
            <w:r w:rsidRPr="00777B9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!</w:t>
            </w:r>
          </w:p>
          <w:p w14:paraId="32E580D7" w14:textId="251A49F1" w:rsidR="007B5E15" w:rsidRPr="00500434" w:rsidRDefault="007B5E15" w:rsidP="000437A8">
            <w:pPr>
              <w:pStyle w:val="a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14:paraId="0DF0834F" w14:textId="77777777" w:rsidR="003D1E51" w:rsidRPr="00383D80" w:rsidRDefault="003D1E51" w:rsidP="003D1E51">
            <w:pPr>
              <w:pStyle w:val="a5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  <w:rPr>
                <w:rFonts w:ascii="Times New Roman" w:eastAsia="Times New Roman" w:hAnsi="Times New Roman" w:cs="Times New Roman"/>
                <w:bCs/>
              </w:rPr>
            </w:pPr>
            <w:r w:rsidRPr="00383D80">
              <w:rPr>
                <w:rFonts w:ascii="Times New Roman" w:eastAsia="Times New Roman" w:hAnsi="Times New Roman" w:cs="Times New Roman"/>
                <w:bCs/>
              </w:rPr>
              <w:lastRenderedPageBreak/>
              <w:t>Skatās grāmatu, nosauc pazīstamus priekšmetus, dzīvas būtnes, darbības.</w:t>
            </w:r>
          </w:p>
          <w:p w14:paraId="5EEA278B" w14:textId="77777777" w:rsidR="004E3C2B" w:rsidRPr="00A75C44" w:rsidRDefault="004E3C2B" w:rsidP="00F14AFF">
            <w:pPr>
              <w:rPr>
                <w:i/>
                <w:color w:val="FF0000"/>
                <w:sz w:val="28"/>
                <w:szCs w:val="28"/>
                <w:lang w:val="lv-LV"/>
              </w:rPr>
            </w:pPr>
          </w:p>
        </w:tc>
        <w:tc>
          <w:tcPr>
            <w:tcW w:w="3084" w:type="dxa"/>
            <w:gridSpan w:val="2"/>
          </w:tcPr>
          <w:p w14:paraId="57FBE207" w14:textId="77777777" w:rsidR="004E3C2B" w:rsidRPr="00383D80" w:rsidRDefault="004E3C2B" w:rsidP="00F14AFF">
            <w:pPr>
              <w:rPr>
                <w:lang w:val="lv-LV"/>
              </w:rPr>
            </w:pPr>
            <w:r w:rsidRPr="00383D80">
              <w:rPr>
                <w:lang w:val="lv-LV"/>
              </w:rPr>
              <w:t xml:space="preserve">●Pārrunā, kādēļ bērns izvēlējās tieši šo grāmatu, kas viņam šajā grāmatā īpaši patīk. </w:t>
            </w:r>
          </w:p>
          <w:p w14:paraId="2718AAB7" w14:textId="77777777" w:rsidR="007B5E15" w:rsidRPr="00A75C44" w:rsidRDefault="004E3C2B" w:rsidP="00F14AFF">
            <w:pPr>
              <w:rPr>
                <w:rFonts w:ascii="Times New Roman" w:eastAsia="Times New Roman" w:hAnsi="Times New Roman" w:cs="Times New Roman"/>
                <w:color w:val="FF0000"/>
                <w:highlight w:val="white"/>
                <w:lang w:val="lv-LV"/>
              </w:rPr>
            </w:pPr>
            <w:r w:rsidRPr="00383D80">
              <w:rPr>
                <w:lang w:val="lv-LV"/>
              </w:rPr>
              <w:t>● Aicina bērnu atstāstīt savu mīļāko vietu grāmatā vai visu pasaku.</w:t>
            </w:r>
            <w:r w:rsidR="007B5E15" w:rsidRPr="00383D80">
              <w:rPr>
                <w:rFonts w:ascii="Times New Roman" w:eastAsia="Times New Roman" w:hAnsi="Times New Roman" w:cs="Times New Roman"/>
                <w:highlight w:val="white"/>
                <w:lang w:val="lv-LV"/>
              </w:rPr>
              <w:t xml:space="preserve"> </w:t>
            </w:r>
          </w:p>
          <w:p w14:paraId="785A01DF" w14:textId="77777777" w:rsidR="007B5E15" w:rsidRPr="00A75C44" w:rsidRDefault="007B5E15" w:rsidP="00F14AFF">
            <w:pPr>
              <w:rPr>
                <w:rFonts w:ascii="Times New Roman" w:eastAsia="Times New Roman" w:hAnsi="Times New Roman" w:cs="Times New Roman"/>
                <w:color w:val="FF0000"/>
                <w:highlight w:val="white"/>
                <w:lang w:val="lv-LV"/>
              </w:rPr>
            </w:pPr>
          </w:p>
          <w:p w14:paraId="2F5E1C9F" w14:textId="77777777" w:rsidR="00383D80" w:rsidRDefault="00383D80" w:rsidP="00383D80">
            <w:pPr>
              <w:rPr>
                <w:rFonts w:ascii="Times New Roman" w:eastAsia="Times New Roman" w:hAnsi="Times New Roman" w:cs="Times New Roman"/>
                <w:color w:val="FF0000"/>
                <w:lang w:val="lv-LV"/>
              </w:rPr>
            </w:pPr>
          </w:p>
          <w:p w14:paraId="280E7F95" w14:textId="5B0FB2FD" w:rsidR="00383D80" w:rsidRPr="00A75C44" w:rsidRDefault="00383D80" w:rsidP="00383D80">
            <w:pPr>
              <w:rPr>
                <w:color w:val="FF0000"/>
                <w:lang w:val="lv-LV"/>
              </w:rPr>
            </w:pPr>
            <w:r w:rsidRPr="00A75C44">
              <w:rPr>
                <w:color w:val="FF0000"/>
                <w:lang w:val="lv-LV"/>
              </w:rPr>
              <w:t xml:space="preserve"> </w:t>
            </w:r>
            <w:r w:rsidRPr="00383D80">
              <w:rPr>
                <w:lang w:val="lv-LV"/>
              </w:rPr>
              <w:t>● Pārrunā grāmatas/ pasakas saturu: kā tā sākās, kādi tēli bija grāmatā, vai viņi risināja kādu problēmu, kā viņi jutās dažādās aprakstītajās situācijās, kā atrisināja problēmu un kā grāmata beidzās.</w:t>
            </w:r>
          </w:p>
          <w:p w14:paraId="1E6283C4" w14:textId="77777777" w:rsidR="004E3C2B" w:rsidRPr="00A75C44" w:rsidRDefault="004E3C2B" w:rsidP="00F14AFF">
            <w:pPr>
              <w:rPr>
                <w:i/>
                <w:color w:val="FF0000"/>
                <w:sz w:val="28"/>
                <w:szCs w:val="28"/>
                <w:lang w:val="lv-LV"/>
              </w:rPr>
            </w:pPr>
          </w:p>
        </w:tc>
      </w:tr>
      <w:tr w:rsidR="00714D52" w:rsidRPr="00E53090" w14:paraId="5A20A198" w14:textId="77777777" w:rsidTr="00B1021B">
        <w:trPr>
          <w:gridBefore w:val="1"/>
          <w:wBefore w:w="318" w:type="dxa"/>
        </w:trPr>
        <w:tc>
          <w:tcPr>
            <w:tcW w:w="10598" w:type="dxa"/>
            <w:gridSpan w:val="4"/>
          </w:tcPr>
          <w:p w14:paraId="0948FECD" w14:textId="4A65FB94" w:rsidR="00295954" w:rsidRDefault="00295954" w:rsidP="00F14AFF">
            <w:pPr>
              <w:rPr>
                <w:lang w:val="lv-LV"/>
              </w:rPr>
            </w:pPr>
            <w:r>
              <w:rPr>
                <w:lang w:val="lv-LV"/>
              </w:rPr>
              <w:lastRenderedPageBreak/>
              <w:t>Krāsu nosaukumu apgūšana</w:t>
            </w:r>
          </w:p>
          <w:p w14:paraId="45712B37" w14:textId="2193BDA4" w:rsidR="00295954" w:rsidRDefault="00295954" w:rsidP="00F14AFF">
            <w:pPr>
              <w:rPr>
                <w:lang w:val="lv-LV"/>
              </w:rPr>
            </w:pPr>
          </w:p>
          <w:p w14:paraId="1715AA6B" w14:textId="77777777" w:rsidR="00714D52" w:rsidRDefault="0034747F" w:rsidP="00F14AFF">
            <w:pPr>
              <w:rPr>
                <w:lang w:val="lv-LV"/>
              </w:rPr>
            </w:pPr>
            <w:hyperlink r:id="rId16" w:tgtFrame="_blank" w:history="1">
              <w:r w:rsidR="00714D52" w:rsidRPr="00714D52">
                <w:rPr>
                  <w:rFonts w:ascii="Arial" w:hAnsi="Arial" w:cs="Arial"/>
                  <w:color w:val="183B4D"/>
                  <w:shd w:val="clear" w:color="auto" w:fill="FFFFFF"/>
                </w:rPr>
                <w:t>https://www.youtube.com/watch?v=gylg2qAj_dE&amp;list=PLqsBh15hNu9De3sjfIve4mjvFjbRVxU5a</w:t>
              </w:r>
            </w:hyperlink>
          </w:p>
          <w:p w14:paraId="4BFB2414" w14:textId="36CDFAA7" w:rsidR="00714D52" w:rsidRPr="00714D52" w:rsidRDefault="00714D52" w:rsidP="00F14AFF">
            <w:pPr>
              <w:rPr>
                <w:b/>
                <w:sz w:val="36"/>
                <w:szCs w:val="36"/>
                <w:highlight w:val="yellow"/>
                <w:u w:val="single"/>
                <w:lang w:val="lv-LV"/>
              </w:rPr>
            </w:pPr>
          </w:p>
        </w:tc>
        <w:tc>
          <w:tcPr>
            <w:tcW w:w="1843" w:type="dxa"/>
            <w:gridSpan w:val="2"/>
          </w:tcPr>
          <w:p w14:paraId="7CA3E54F" w14:textId="77777777" w:rsidR="00714D52" w:rsidRPr="00850401" w:rsidRDefault="00714D52" w:rsidP="00767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84" w:type="dxa"/>
            <w:gridSpan w:val="2"/>
          </w:tcPr>
          <w:p w14:paraId="36A103EE" w14:textId="77777777" w:rsidR="00714D52" w:rsidRPr="00383D80" w:rsidRDefault="00714D52" w:rsidP="00F14AFF">
            <w:pPr>
              <w:rPr>
                <w:lang w:val="lv-LV"/>
              </w:rPr>
            </w:pPr>
          </w:p>
        </w:tc>
      </w:tr>
    </w:tbl>
    <w:p w14:paraId="4E32FFD1" w14:textId="77777777" w:rsidR="00AB682F" w:rsidRPr="00AB682F" w:rsidRDefault="00AB682F" w:rsidP="004E3C2B">
      <w:pPr>
        <w:rPr>
          <w:rFonts w:ascii="Times New Roman" w:hAnsi="Times New Roman" w:cs="Times New Roman"/>
          <w:sz w:val="24"/>
          <w:szCs w:val="24"/>
          <w:lang w:val="lv-LV"/>
        </w:rPr>
      </w:pPr>
    </w:p>
    <w:p w14:paraId="158CC4A7" w14:textId="3CB23D87" w:rsidR="00AB682F" w:rsidRPr="00AB682F" w:rsidRDefault="009D0764" w:rsidP="004E3C2B">
      <w:pPr>
        <w:rPr>
          <w:rFonts w:ascii="Times New Roman" w:hAnsi="Times New Roman" w:cs="Times New Roman"/>
          <w:b/>
          <w:sz w:val="28"/>
          <w:szCs w:val="28"/>
          <w:u w:val="single"/>
          <w:lang w:val="lv-LV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lv-LV"/>
        </w:rPr>
        <w:t>Var noderēt:</w:t>
      </w:r>
    </w:p>
    <w:p w14:paraId="5460F855" w14:textId="065D2D92" w:rsidR="00AB682F" w:rsidRDefault="00E34869" w:rsidP="00AB682F">
      <w:pPr>
        <w:pStyle w:val="1"/>
        <w:rPr>
          <w:sz w:val="24"/>
          <w:szCs w:val="24"/>
        </w:rPr>
      </w:pPr>
      <w:r>
        <w:rPr>
          <w:sz w:val="24"/>
          <w:szCs w:val="24"/>
        </w:rPr>
        <w:t>Spēles runas attīstībai un citas spēles.</w:t>
      </w:r>
      <w:r w:rsidR="00AB682F">
        <w:rPr>
          <w:sz w:val="24"/>
          <w:szCs w:val="24"/>
        </w:rPr>
        <w:t xml:space="preserve">      </w:t>
      </w:r>
      <w:hyperlink r:id="rId17" w:history="1">
        <w:r w:rsidR="00AB682F" w:rsidRPr="00864EC9">
          <w:rPr>
            <w:rStyle w:val="a4"/>
            <w:sz w:val="24"/>
            <w:szCs w:val="24"/>
          </w:rPr>
          <w:t>https://imom.me/igry-dlya-razvitiya-detej-2-let-igry-s-sypuchimi-krupami/</w:t>
        </w:r>
      </w:hyperlink>
      <w:r w:rsidR="00AB682F">
        <w:rPr>
          <w:sz w:val="24"/>
          <w:szCs w:val="24"/>
        </w:rPr>
        <w:t xml:space="preserve"> </w:t>
      </w:r>
    </w:p>
    <w:p w14:paraId="57DA0816" w14:textId="688929B9" w:rsidR="004E3C2B" w:rsidRPr="009D0764" w:rsidRDefault="00997135" w:rsidP="009D0764">
      <w:pPr>
        <w:pStyle w:val="1"/>
        <w:rPr>
          <w:sz w:val="24"/>
          <w:szCs w:val="24"/>
        </w:rPr>
      </w:pPr>
      <w:r w:rsidRPr="00997135">
        <w:rPr>
          <w:sz w:val="24"/>
          <w:szCs w:val="24"/>
        </w:rPr>
        <w:t>Pienenītes noskaņai...</w:t>
      </w:r>
      <w:r>
        <w:rPr>
          <w:sz w:val="24"/>
          <w:szCs w:val="24"/>
        </w:rPr>
        <w:t xml:space="preserve">  </w:t>
      </w:r>
      <w:hyperlink r:id="rId18" w:history="1">
        <w:r w:rsidRPr="00867AB4">
          <w:rPr>
            <w:rStyle w:val="a4"/>
            <w:sz w:val="24"/>
            <w:szCs w:val="24"/>
          </w:rPr>
          <w:t>https://www.youtube.com/watch?v=aNlOmPeg4HU</w:t>
        </w:r>
      </w:hyperlink>
    </w:p>
    <w:p w14:paraId="6275249C" w14:textId="77777777" w:rsidR="004E3C2B" w:rsidRDefault="003A4AF5" w:rsidP="004E3C2B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6F17A2C1" wp14:editId="78CBB800">
            <wp:extent cx="3701685" cy="2476500"/>
            <wp:effectExtent l="0" t="0" r="0" b="0"/>
            <wp:docPr id="34" name="Attēls 34" descr="Упражнения с крупами для детей от двух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пражнения с крупами для детей от двух ле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08" cy="24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lv-LV" w:eastAsia="lv-LV"/>
        </w:rPr>
        <w:drawing>
          <wp:inline distT="0" distB="0" distL="0" distR="0" wp14:anchorId="3A5EDBCD" wp14:editId="64230E6E">
            <wp:extent cx="3657600" cy="2446934"/>
            <wp:effectExtent l="0" t="0" r="0" b="0"/>
            <wp:docPr id="35" name="Attēls 35" descr="Как создать Монтессори-среду дом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оздать Монтессори-среду дом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68DF" w14:textId="11D03E9A" w:rsidR="003A4AF5" w:rsidRPr="00B4161F" w:rsidRDefault="00AB682F" w:rsidP="004E3C2B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 wp14:anchorId="2FED6C53" wp14:editId="6AD9BFB0">
            <wp:extent cx="3705225" cy="2458922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764">
        <w:rPr>
          <w:lang w:val="lv-LV"/>
        </w:rPr>
        <w:t xml:space="preserve">    </w:t>
      </w:r>
      <w:r w:rsidR="003A4AF5">
        <w:rPr>
          <w:noProof/>
          <w:lang w:val="lv-LV" w:eastAsia="lv-LV"/>
        </w:rPr>
        <w:drawing>
          <wp:inline distT="0" distB="0" distL="0" distR="0" wp14:anchorId="32B46F11" wp14:editId="49ABC2CB">
            <wp:extent cx="3267075" cy="2450306"/>
            <wp:effectExtent l="0" t="0" r="0" b="7620"/>
            <wp:docPr id="36" name="Attēls 36" descr="АЛ 401М Детская стол-ванна для игр с водой и пе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 401М Детская стол-ванна для игр с водой и песк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AF5">
        <w:t xml:space="preserve">   </w:t>
      </w:r>
      <w:r w:rsidR="00B4161F">
        <w:rPr>
          <w:noProof/>
          <w:lang w:val="lv-LV" w:eastAsia="lv-LV"/>
        </w:rPr>
        <w:drawing>
          <wp:inline distT="0" distB="0" distL="0" distR="0" wp14:anchorId="49F0A857" wp14:editId="3076E7B3">
            <wp:extent cx="1515725" cy="2628900"/>
            <wp:effectExtent l="0" t="0" r="8890" b="0"/>
            <wp:docPr id="13" name="Attēls 13" descr="Мир моих грез . . . Lizon.org: Вращающиеся шарики - игра из пластиковых бут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р моих грез . . . Lizon.org: Вращающиеся шарики - игра из пластиковых бутыл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 wp14:anchorId="0E0EAFA6" wp14:editId="64752222">
            <wp:extent cx="3785967" cy="2124075"/>
            <wp:effectExtent l="0" t="0" r="5080" b="0"/>
            <wp:docPr id="37" name="Attēls 37" descr="http://mikashevichi.ru/images/sovrem/2019/pes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kashevichi.ru/images/sovrem/2019/pesok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67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61F">
        <w:rPr>
          <w:lang w:val="lv-LV"/>
        </w:rPr>
        <w:t xml:space="preserve">     </w:t>
      </w:r>
      <w:r w:rsidR="00B4161F">
        <w:rPr>
          <w:noProof/>
          <w:lang w:val="lv-LV" w:eastAsia="lv-LV"/>
        </w:rPr>
        <w:drawing>
          <wp:inline distT="0" distB="0" distL="0" distR="0" wp14:anchorId="0F13E2F1" wp14:editId="08F5F333">
            <wp:extent cx="2219325" cy="2731477"/>
            <wp:effectExtent l="0" t="0" r="0" b="0"/>
            <wp:docPr id="3" name="Attēls 3" descr="Fun rainy day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 rainy day gam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" t="15013" r="4264" b="20644"/>
                    <a:stretch/>
                  </pic:blipFill>
                  <pic:spPr bwMode="auto">
                    <a:xfrm>
                      <a:off x="0" y="0"/>
                      <a:ext cx="2222843" cy="27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61F">
        <w:rPr>
          <w:lang w:val="lv-LV"/>
        </w:rPr>
        <w:t xml:space="preserve">     </w:t>
      </w:r>
      <w:r w:rsidR="00B4161F">
        <w:rPr>
          <w:noProof/>
          <w:lang w:val="lv-LV" w:eastAsia="lv-LV"/>
        </w:rPr>
        <w:drawing>
          <wp:inline distT="0" distB="0" distL="0" distR="0" wp14:anchorId="7CFE53DD" wp14:editId="43E42EC9">
            <wp:extent cx="2219325" cy="3942843"/>
            <wp:effectExtent l="0" t="0" r="0" b="635"/>
            <wp:docPr id="4" name="Attēls 4" descr="Love pom poms? This easy to make pom pom wall is a great way to learn colors, work on fine motor skills, and have fun building and creating! So much fun for preschoolers, toddlers, and older kids! #toddleractivities #pompoms #finemotor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ve pom poms? This easy to make pom pom wall is a great way to learn colors, work on fine motor skills, and have fun building and creating! So much fun for preschoolers, toddlers, and older kids! #toddleractivities #pompoms #finemotoractiviti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83" cy="394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643C" w14:textId="1AEC2B4A" w:rsidR="00B4161F" w:rsidRDefault="00B4161F" w:rsidP="004E3C2B">
      <w:pPr>
        <w:rPr>
          <w:lang w:val="lv-LV"/>
        </w:rPr>
      </w:pPr>
      <w:r>
        <w:rPr>
          <w:lang w:val="lv-LV"/>
        </w:rPr>
        <w:t xml:space="preserve">                </w:t>
      </w:r>
    </w:p>
    <w:p w14:paraId="2AB4C628" w14:textId="77777777" w:rsidR="00B4161F" w:rsidRDefault="00B4161F" w:rsidP="004E3C2B">
      <w:pPr>
        <w:rPr>
          <w:lang w:val="lv-LV"/>
        </w:rPr>
      </w:pPr>
    </w:p>
    <w:p w14:paraId="7177E657" w14:textId="77777777" w:rsidR="00B4161F" w:rsidRDefault="00B4161F" w:rsidP="00B4161F">
      <w:pPr>
        <w:rPr>
          <w:lang w:val="lv-LV"/>
        </w:rPr>
      </w:pPr>
    </w:p>
    <w:p w14:paraId="1FCC981C" w14:textId="77777777" w:rsidR="00B4161F" w:rsidRDefault="00B4161F" w:rsidP="00B4161F">
      <w:pPr>
        <w:rPr>
          <w:noProof/>
          <w:lang w:val="lv-LV" w:eastAsia="lv-LV"/>
        </w:rPr>
      </w:pPr>
    </w:p>
    <w:p w14:paraId="06F4316F" w14:textId="77777777" w:rsidR="00B4161F" w:rsidRPr="00AB682F" w:rsidRDefault="00B4161F" w:rsidP="00B4161F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611918D5" wp14:editId="1ADA9559">
            <wp:extent cx="2362200" cy="3019425"/>
            <wp:effectExtent l="0" t="0" r="0" b="9525"/>
            <wp:docPr id="11" name="Attēls 11" descr="The best spring sensory bins for toddlers and preschoolers! These easy spring sensory bins will engage your toddler in fun and educational sensory pl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best spring sensory bins for toddlers and preschoolers! These easy spring sensory bins will engage your toddler in fun and educational sensory play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r="11987"/>
                    <a:stretch/>
                  </pic:blipFill>
                  <pic:spPr bwMode="auto">
                    <a:xfrm>
                      <a:off x="0" y="0"/>
                      <a:ext cx="2364063" cy="30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 </w:t>
      </w:r>
      <w:r>
        <w:rPr>
          <w:noProof/>
          <w:lang w:val="lv-LV" w:eastAsia="lv-LV"/>
        </w:rPr>
        <w:drawing>
          <wp:inline distT="0" distB="0" distL="0" distR="0" wp14:anchorId="4EA0355F" wp14:editId="732C66A2">
            <wp:extent cx="2247900" cy="3371850"/>
            <wp:effectExtent l="0" t="0" r="0" b="0"/>
            <wp:docPr id="12" name="Attēls 12" descr="SCOOP AND POUR BI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OOP AND POUR BIN!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</w:t>
      </w:r>
      <w:r>
        <w:rPr>
          <w:noProof/>
          <w:lang w:val="lv-LV" w:eastAsia="lv-LV"/>
        </w:rPr>
        <w:drawing>
          <wp:inline distT="0" distB="0" distL="0" distR="0" wp14:anchorId="096A4EFD" wp14:editId="4E64F662">
            <wp:extent cx="2247900" cy="3200400"/>
            <wp:effectExtent l="0" t="0" r="0" b="0"/>
            <wp:docPr id="17" name="Attēls 17" descr="The Use of Funnel for Todd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Use of Funnel for Toddler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ADF1" w14:textId="77777777" w:rsidR="00B4161F" w:rsidRDefault="00B4161F" w:rsidP="004E3C2B">
      <w:pPr>
        <w:rPr>
          <w:lang w:val="lv-LV"/>
        </w:rPr>
      </w:pPr>
    </w:p>
    <w:p w14:paraId="7552D118" w14:textId="77777777" w:rsidR="00B4161F" w:rsidRPr="00A850F0" w:rsidRDefault="00B4161F" w:rsidP="00B4161F">
      <w:pPr>
        <w:rPr>
          <w:lang w:val="en-US"/>
        </w:rPr>
      </w:pPr>
      <w:r>
        <w:rPr>
          <w:noProof/>
          <w:lang w:val="lv-LV" w:eastAsia="lv-LV"/>
        </w:rPr>
        <w:lastRenderedPageBreak/>
        <w:drawing>
          <wp:inline distT="0" distB="0" distL="0" distR="0" wp14:anchorId="052C7F2E" wp14:editId="1717CC20">
            <wp:extent cx="2095500" cy="1390650"/>
            <wp:effectExtent l="0" t="0" r="0" b="0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val="lv-LV" w:eastAsia="lv-LV"/>
        </w:rPr>
        <w:drawing>
          <wp:inline distT="0" distB="0" distL="0" distR="0" wp14:anchorId="06FE94E3" wp14:editId="6FA270D9">
            <wp:extent cx="2609850" cy="3479800"/>
            <wp:effectExtent l="0" t="0" r="0" b="6350"/>
            <wp:docPr id="15" name="Attēls 15" descr="Aus einfachen Materialien etwas Grossartiges machen – Das liebe ich! Mein Name ist Sabrina, ich bin Mama, Primarlehrerin und schreib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s einfachen Materialien etwas Grossartiges machen – Das liebe ich! Mein Name ist Sabrina, ich bin Mama, Primarlehrerin und schreibe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  <w:lang w:val="lv-LV" w:eastAsia="lv-LV"/>
        </w:rPr>
        <w:drawing>
          <wp:inline distT="0" distB="0" distL="0" distR="0" wp14:anchorId="45D0315D" wp14:editId="5F02926D">
            <wp:extent cx="2247900" cy="3990975"/>
            <wp:effectExtent l="0" t="0" r="0" b="9525"/>
            <wp:docPr id="16" name="Attēls 16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</w:p>
    <w:p w14:paraId="7B5E8CF7" w14:textId="77777777" w:rsidR="00B4161F" w:rsidRPr="00B4161F" w:rsidRDefault="00B4161F" w:rsidP="004E3C2B">
      <w:pPr>
        <w:rPr>
          <w:lang w:val="lv-LV"/>
        </w:rPr>
      </w:pPr>
    </w:p>
    <w:p w14:paraId="02732668" w14:textId="77777777" w:rsidR="00AB682F" w:rsidRDefault="00AB682F" w:rsidP="004E3C2B">
      <w:pPr>
        <w:rPr>
          <w:lang w:val="lv-LV"/>
        </w:rPr>
      </w:pPr>
    </w:p>
    <w:p w14:paraId="16950CC5" w14:textId="77777777" w:rsidR="00AB682F" w:rsidRDefault="00AB682F" w:rsidP="004E3C2B"/>
    <w:p w14:paraId="5791BCE2" w14:textId="77777777" w:rsidR="00850401" w:rsidRDefault="00850401" w:rsidP="004E3C2B"/>
    <w:p w14:paraId="0D081660" w14:textId="77777777" w:rsidR="00850401" w:rsidRDefault="00850401" w:rsidP="004E3C2B"/>
    <w:p w14:paraId="0A4F2669" w14:textId="77777777" w:rsidR="00850401" w:rsidRDefault="00850401" w:rsidP="004E3C2B"/>
    <w:p w14:paraId="19815334" w14:textId="77777777" w:rsidR="00850401" w:rsidRDefault="00850401" w:rsidP="004E3C2B"/>
    <w:p w14:paraId="1161A931" w14:textId="77777777" w:rsidR="00850401" w:rsidRDefault="00850401" w:rsidP="004E3C2B"/>
    <w:p w14:paraId="6AA47239" w14:textId="77777777" w:rsidR="00850401" w:rsidRDefault="00850401" w:rsidP="004E3C2B"/>
    <w:p w14:paraId="41BEE21A" w14:textId="77777777" w:rsidR="00850401" w:rsidRDefault="00850401" w:rsidP="004E3C2B"/>
    <w:p w14:paraId="52F4E0C7" w14:textId="1601A1F2" w:rsidR="00850401" w:rsidRDefault="00850401" w:rsidP="004E3C2B">
      <w:r>
        <w:rPr>
          <w:noProof/>
          <w:lang w:val="lv-LV" w:eastAsia="lv-LV"/>
        </w:rPr>
        <w:drawing>
          <wp:inline distT="0" distB="0" distL="0" distR="0" wp14:anchorId="0640764E" wp14:editId="21E94345">
            <wp:extent cx="3376521" cy="4695825"/>
            <wp:effectExtent l="0" t="0" r="0" b="0"/>
            <wp:docPr id="8" name="Рисунок 8" descr="ДЕТСКИЙ КОНКУРС РИСУНКОВ «ВЕСНА», конкурсные рабо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КОНКУРС РИСУНКОВ «ВЕСНА», конкурсные работы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18" cy="469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50401">
        <w:drawing>
          <wp:inline distT="0" distB="0" distL="0" distR="0" wp14:anchorId="57AE8E04" wp14:editId="5E8B05C5">
            <wp:extent cx="5134692" cy="2476846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3A00" w14:textId="77777777" w:rsidR="00850401" w:rsidRDefault="00850401" w:rsidP="004E3C2B"/>
    <w:p w14:paraId="5DE2C6E6" w14:textId="77777777" w:rsidR="00850401" w:rsidRDefault="00850401" w:rsidP="004E3C2B"/>
    <w:p w14:paraId="5FF54889" w14:textId="77777777" w:rsidR="00850401" w:rsidRDefault="00850401" w:rsidP="004E3C2B"/>
    <w:p w14:paraId="5FEC8795" w14:textId="77777777" w:rsidR="00850401" w:rsidRDefault="00850401" w:rsidP="004E3C2B"/>
    <w:p w14:paraId="101A5AD7" w14:textId="77777777" w:rsidR="00850401" w:rsidRDefault="00850401" w:rsidP="004E3C2B"/>
    <w:p w14:paraId="5E1B994F" w14:textId="77777777" w:rsidR="00850401" w:rsidRDefault="00850401" w:rsidP="004E3C2B"/>
    <w:p w14:paraId="63D5562C" w14:textId="2D641734" w:rsidR="00850401" w:rsidRDefault="00850401" w:rsidP="004E3C2B">
      <w:r w:rsidRPr="00850401">
        <w:lastRenderedPageBreak/>
        <w:drawing>
          <wp:inline distT="0" distB="0" distL="0" distR="0" wp14:anchorId="73DAF47D" wp14:editId="31E24E01">
            <wp:extent cx="4963218" cy="2667372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5A19" w14:textId="77777777" w:rsidR="00850401" w:rsidRDefault="00850401" w:rsidP="004E3C2B"/>
    <w:p w14:paraId="4DA853D6" w14:textId="3753D4CA" w:rsidR="00850401" w:rsidRDefault="00850401" w:rsidP="004E3C2B">
      <w:r w:rsidRPr="00850401">
        <w:drawing>
          <wp:inline distT="0" distB="0" distL="0" distR="0" wp14:anchorId="2617167C" wp14:editId="5EC6695D">
            <wp:extent cx="5934903" cy="38105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A52204" w14:textId="77777777" w:rsidR="00850401" w:rsidRDefault="00850401" w:rsidP="004E3C2B"/>
    <w:p w14:paraId="5316D529" w14:textId="77777777" w:rsidR="00850401" w:rsidRDefault="00850401" w:rsidP="004E3C2B"/>
    <w:p w14:paraId="0A57B419" w14:textId="77777777" w:rsidR="00850401" w:rsidRDefault="00850401" w:rsidP="004E3C2B"/>
    <w:p w14:paraId="134ED452" w14:textId="77777777" w:rsidR="00850401" w:rsidRDefault="00850401" w:rsidP="004E3C2B"/>
    <w:p w14:paraId="523400AA" w14:textId="77777777" w:rsidR="00850401" w:rsidRDefault="00850401" w:rsidP="004E3C2B"/>
    <w:p w14:paraId="300A6069" w14:textId="77777777" w:rsidR="00850401" w:rsidRDefault="00850401" w:rsidP="004E3C2B"/>
    <w:p w14:paraId="19217024" w14:textId="77777777" w:rsidR="00850401" w:rsidRDefault="00850401" w:rsidP="004E3C2B"/>
    <w:p w14:paraId="32D7E04F" w14:textId="77777777" w:rsidR="00850401" w:rsidRDefault="00850401" w:rsidP="004E3C2B"/>
    <w:p w14:paraId="1EC4F844" w14:textId="77777777" w:rsidR="00850401" w:rsidRDefault="00850401" w:rsidP="004E3C2B"/>
    <w:p w14:paraId="0574F9B6" w14:textId="77777777" w:rsidR="00850401" w:rsidRDefault="00850401" w:rsidP="004E3C2B"/>
    <w:p w14:paraId="739C66A6" w14:textId="77777777" w:rsidR="00850401" w:rsidRDefault="00850401" w:rsidP="004E3C2B"/>
    <w:p w14:paraId="17600A43" w14:textId="77777777" w:rsidR="00850401" w:rsidRDefault="00850401" w:rsidP="004E3C2B"/>
    <w:p w14:paraId="5A766941" w14:textId="77777777" w:rsidR="00850401" w:rsidRDefault="00850401" w:rsidP="004E3C2B"/>
    <w:p w14:paraId="0BB0D64E" w14:textId="77777777" w:rsidR="00850401" w:rsidRPr="00850401" w:rsidRDefault="00850401" w:rsidP="004E3C2B"/>
    <w:sectPr w:rsidR="00850401" w:rsidRPr="00850401" w:rsidSect="00A76DE5">
      <w:pgSz w:w="16838" w:h="11906" w:orient="landscape"/>
      <w:pgMar w:top="426" w:right="678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F2AAC"/>
    <w:multiLevelType w:val="hybridMultilevel"/>
    <w:tmpl w:val="2F449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64AA7"/>
    <w:multiLevelType w:val="hybridMultilevel"/>
    <w:tmpl w:val="E876BDD8"/>
    <w:lvl w:ilvl="0" w:tplc="042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321A5E6F"/>
    <w:multiLevelType w:val="hybridMultilevel"/>
    <w:tmpl w:val="484E6D8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96D3A02"/>
    <w:multiLevelType w:val="hybridMultilevel"/>
    <w:tmpl w:val="63E830AE"/>
    <w:lvl w:ilvl="0" w:tplc="96DACF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532798"/>
    <w:multiLevelType w:val="hybridMultilevel"/>
    <w:tmpl w:val="7B1A0148"/>
    <w:lvl w:ilvl="0" w:tplc="042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49035A3"/>
    <w:multiLevelType w:val="hybridMultilevel"/>
    <w:tmpl w:val="55BA287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324F86"/>
    <w:multiLevelType w:val="hybridMultilevel"/>
    <w:tmpl w:val="9ECA29A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C2B"/>
    <w:rsid w:val="000116C9"/>
    <w:rsid w:val="00021AC4"/>
    <w:rsid w:val="000437A8"/>
    <w:rsid w:val="00057D01"/>
    <w:rsid w:val="00096F31"/>
    <w:rsid w:val="000A7463"/>
    <w:rsid w:val="0011020E"/>
    <w:rsid w:val="001970A3"/>
    <w:rsid w:val="001A0589"/>
    <w:rsid w:val="001B3EB6"/>
    <w:rsid w:val="001E214D"/>
    <w:rsid w:val="002323AE"/>
    <w:rsid w:val="00242471"/>
    <w:rsid w:val="0024656D"/>
    <w:rsid w:val="00253841"/>
    <w:rsid w:val="00266A80"/>
    <w:rsid w:val="00274C5A"/>
    <w:rsid w:val="00295954"/>
    <w:rsid w:val="002A3D44"/>
    <w:rsid w:val="002C4AFE"/>
    <w:rsid w:val="002E12DE"/>
    <w:rsid w:val="003055CA"/>
    <w:rsid w:val="0034747F"/>
    <w:rsid w:val="00383D80"/>
    <w:rsid w:val="003A4AF5"/>
    <w:rsid w:val="003D1E51"/>
    <w:rsid w:val="0040747B"/>
    <w:rsid w:val="00426D00"/>
    <w:rsid w:val="004B3BA1"/>
    <w:rsid w:val="004D2635"/>
    <w:rsid w:val="004E3C2B"/>
    <w:rsid w:val="0055562B"/>
    <w:rsid w:val="005A5C2A"/>
    <w:rsid w:val="005D4C15"/>
    <w:rsid w:val="006F05CA"/>
    <w:rsid w:val="006F086B"/>
    <w:rsid w:val="00714D52"/>
    <w:rsid w:val="007271FB"/>
    <w:rsid w:val="00760F73"/>
    <w:rsid w:val="0076798A"/>
    <w:rsid w:val="00777B9C"/>
    <w:rsid w:val="007A28B0"/>
    <w:rsid w:val="007A41D1"/>
    <w:rsid w:val="007B5E15"/>
    <w:rsid w:val="007C7D02"/>
    <w:rsid w:val="00850401"/>
    <w:rsid w:val="00872204"/>
    <w:rsid w:val="008B044D"/>
    <w:rsid w:val="008B6C49"/>
    <w:rsid w:val="00917B92"/>
    <w:rsid w:val="0096652C"/>
    <w:rsid w:val="00997135"/>
    <w:rsid w:val="009D0764"/>
    <w:rsid w:val="009E67A8"/>
    <w:rsid w:val="00A100AB"/>
    <w:rsid w:val="00A75C44"/>
    <w:rsid w:val="00AB682F"/>
    <w:rsid w:val="00AD6062"/>
    <w:rsid w:val="00B1021B"/>
    <w:rsid w:val="00B4161F"/>
    <w:rsid w:val="00BA2649"/>
    <w:rsid w:val="00BB03BA"/>
    <w:rsid w:val="00C20BCA"/>
    <w:rsid w:val="00CA0C6C"/>
    <w:rsid w:val="00CC21B0"/>
    <w:rsid w:val="00CE04DB"/>
    <w:rsid w:val="00D318F0"/>
    <w:rsid w:val="00D34FA3"/>
    <w:rsid w:val="00E238D8"/>
    <w:rsid w:val="00E34869"/>
    <w:rsid w:val="00E53090"/>
    <w:rsid w:val="00E737A0"/>
    <w:rsid w:val="00EB7FC0"/>
    <w:rsid w:val="00ED314E"/>
    <w:rsid w:val="00ED6D0B"/>
    <w:rsid w:val="00ED75B4"/>
    <w:rsid w:val="00F4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C02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2B"/>
    <w:rPr>
      <w:lang w:val="ru-RU"/>
    </w:rPr>
  </w:style>
  <w:style w:type="paragraph" w:styleId="1">
    <w:name w:val="heading 1"/>
    <w:basedOn w:val="a"/>
    <w:link w:val="10"/>
    <w:uiPriority w:val="9"/>
    <w:qFormat/>
    <w:rsid w:val="004E3C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lv-LV" w:eastAsia="lv-LV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B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C2B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table" w:styleId="a3">
    <w:name w:val="Table Grid"/>
    <w:basedOn w:val="a1"/>
    <w:uiPriority w:val="59"/>
    <w:rsid w:val="004E3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E3C2B"/>
    <w:rPr>
      <w:color w:val="0000FF" w:themeColor="hyperlink"/>
      <w:u w:val="single"/>
    </w:rPr>
  </w:style>
  <w:style w:type="paragraph" w:styleId="a5">
    <w:name w:val="List Paragraph"/>
    <w:basedOn w:val="a"/>
    <w:qFormat/>
    <w:rsid w:val="004E3C2B"/>
    <w:pPr>
      <w:ind w:left="720"/>
      <w:contextualSpacing/>
    </w:pPr>
    <w:rPr>
      <w:lang w:val="lv-LV"/>
    </w:rPr>
  </w:style>
  <w:style w:type="character" w:styleId="a6">
    <w:name w:val="Emphasis"/>
    <w:basedOn w:val="a0"/>
    <w:uiPriority w:val="20"/>
    <w:qFormat/>
    <w:rsid w:val="004E3C2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E3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3C2B"/>
    <w:rPr>
      <w:rFonts w:ascii="Tahoma" w:hAnsi="Tahoma" w:cs="Tahoma"/>
      <w:sz w:val="16"/>
      <w:szCs w:val="16"/>
      <w:lang w:val="ru-RU"/>
    </w:rPr>
  </w:style>
  <w:style w:type="character" w:styleId="a9">
    <w:name w:val="FollowedHyperlink"/>
    <w:basedOn w:val="a0"/>
    <w:uiPriority w:val="99"/>
    <w:semiHidden/>
    <w:unhideWhenUsed/>
    <w:rsid w:val="009E67A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77B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a">
    <w:name w:val="Normal (Web)"/>
    <w:basedOn w:val="a"/>
    <w:uiPriority w:val="99"/>
    <w:unhideWhenUsed/>
    <w:rsid w:val="00777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paragraph" w:customStyle="1" w:styleId="wp-caption-text">
    <w:name w:val="wp-caption-text"/>
    <w:basedOn w:val="a"/>
    <w:rsid w:val="00777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2B"/>
    <w:rPr>
      <w:lang w:val="ru-RU"/>
    </w:rPr>
  </w:style>
  <w:style w:type="paragraph" w:styleId="1">
    <w:name w:val="heading 1"/>
    <w:basedOn w:val="a"/>
    <w:link w:val="10"/>
    <w:uiPriority w:val="9"/>
    <w:qFormat/>
    <w:rsid w:val="004E3C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lv-LV" w:eastAsia="lv-LV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B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C2B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table" w:styleId="a3">
    <w:name w:val="Table Grid"/>
    <w:basedOn w:val="a1"/>
    <w:uiPriority w:val="59"/>
    <w:rsid w:val="004E3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E3C2B"/>
    <w:rPr>
      <w:color w:val="0000FF" w:themeColor="hyperlink"/>
      <w:u w:val="single"/>
    </w:rPr>
  </w:style>
  <w:style w:type="paragraph" w:styleId="a5">
    <w:name w:val="List Paragraph"/>
    <w:basedOn w:val="a"/>
    <w:qFormat/>
    <w:rsid w:val="004E3C2B"/>
    <w:pPr>
      <w:ind w:left="720"/>
      <w:contextualSpacing/>
    </w:pPr>
    <w:rPr>
      <w:lang w:val="lv-LV"/>
    </w:rPr>
  </w:style>
  <w:style w:type="character" w:styleId="a6">
    <w:name w:val="Emphasis"/>
    <w:basedOn w:val="a0"/>
    <w:uiPriority w:val="20"/>
    <w:qFormat/>
    <w:rsid w:val="004E3C2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E3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3C2B"/>
    <w:rPr>
      <w:rFonts w:ascii="Tahoma" w:hAnsi="Tahoma" w:cs="Tahoma"/>
      <w:sz w:val="16"/>
      <w:szCs w:val="16"/>
      <w:lang w:val="ru-RU"/>
    </w:rPr>
  </w:style>
  <w:style w:type="character" w:styleId="a9">
    <w:name w:val="FollowedHyperlink"/>
    <w:basedOn w:val="a0"/>
    <w:uiPriority w:val="99"/>
    <w:semiHidden/>
    <w:unhideWhenUsed/>
    <w:rsid w:val="009E67A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77B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a">
    <w:name w:val="Normal (Web)"/>
    <w:basedOn w:val="a"/>
    <w:uiPriority w:val="99"/>
    <w:unhideWhenUsed/>
    <w:rsid w:val="00777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paragraph" w:customStyle="1" w:styleId="wp-caption-text">
    <w:name w:val="wp-caption-text"/>
    <w:basedOn w:val="a"/>
    <w:rsid w:val="00777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A-eBmBtqh7Y" TargetMode="External"/><Relationship Id="rId18" Type="http://schemas.openxmlformats.org/officeDocument/2006/relationships/hyperlink" Target="https://www.youtube.com/watch?v=aNlOmPeg4HU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MIppeRdIva8" TargetMode="External"/><Relationship Id="rId17" Type="http://schemas.openxmlformats.org/officeDocument/2006/relationships/hyperlink" Target="https://imom.me/igry-dlya-razvitiya-detej-2-let-igry-s-sypuchimi-krupami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gylg2qAj_dE&amp;list=PLqsBh15hNu9De3sjfIve4mjvFjbRVxU5a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kruinga@inbox.lv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f-azxrfK-4I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EC0DE-BDDD-43AF-A5F0-58CCC2379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10</Pages>
  <Words>5711</Words>
  <Characters>3256</Characters>
  <Application>Microsoft Office Word</Application>
  <DocSecurity>0</DocSecurity>
  <Lines>27</Lines>
  <Paragraphs>17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Пользователь</cp:lastModifiedBy>
  <cp:revision>61</cp:revision>
  <dcterms:created xsi:type="dcterms:W3CDTF">2020-05-05T06:46:00Z</dcterms:created>
  <dcterms:modified xsi:type="dcterms:W3CDTF">2020-05-15T16:22:00Z</dcterms:modified>
</cp:coreProperties>
</file>